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64F45" w14:textId="77777777" w:rsidR="008279D5" w:rsidRDefault="008279D5"/>
    <w:tbl>
      <w:tblPr>
        <w:tblStyle w:val="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3150"/>
        <w:gridCol w:w="3330"/>
      </w:tblGrid>
      <w:tr w:rsidR="008279D5" w14:paraId="24D4D046" w14:textId="77777777">
        <w:tc>
          <w:tcPr>
            <w:tcW w:w="9360" w:type="dxa"/>
            <w:gridSpan w:val="3"/>
          </w:tcPr>
          <w:p w14:paraId="03DBF2F8" w14:textId="77777777" w:rsidR="008279D5" w:rsidRDefault="008279D5">
            <w:pPr>
              <w:jc w:val="center"/>
              <w:rPr>
                <w:b/>
                <w:sz w:val="32"/>
                <w:szCs w:val="32"/>
              </w:rPr>
            </w:pPr>
          </w:p>
          <w:p w14:paraId="2804D2F6" w14:textId="77777777" w:rsidR="008279D5" w:rsidRDefault="00B208D2">
            <w:pPr>
              <w:jc w:val="center"/>
              <w:rPr>
                <w:b/>
                <w:sz w:val="32"/>
                <w:szCs w:val="32"/>
              </w:rPr>
            </w:pPr>
            <w:r>
              <w:rPr>
                <w:b/>
                <w:sz w:val="32"/>
                <w:szCs w:val="32"/>
              </w:rPr>
              <w:t xml:space="preserve">GOBIERNO AUTÓNOMO DESCENTRALIZADO PROVINCIAL DE </w:t>
            </w:r>
          </w:p>
          <w:p w14:paraId="5C1DEA0D" w14:textId="77777777" w:rsidR="008279D5" w:rsidRDefault="00B208D2">
            <w:pPr>
              <w:jc w:val="center"/>
              <w:rPr>
                <w:b/>
                <w:sz w:val="32"/>
                <w:szCs w:val="32"/>
              </w:rPr>
            </w:pPr>
            <w:r>
              <w:rPr>
                <w:b/>
                <w:sz w:val="32"/>
                <w:szCs w:val="32"/>
              </w:rPr>
              <w:t>PASTAZA</w:t>
            </w:r>
          </w:p>
          <w:p w14:paraId="02A8E7E4" w14:textId="77777777" w:rsidR="008279D5" w:rsidRDefault="008279D5">
            <w:pPr>
              <w:jc w:val="center"/>
              <w:rPr>
                <w:b/>
                <w:sz w:val="32"/>
                <w:szCs w:val="32"/>
              </w:rPr>
            </w:pPr>
          </w:p>
        </w:tc>
      </w:tr>
      <w:tr w:rsidR="008279D5" w14:paraId="150FB548" w14:textId="77777777">
        <w:tc>
          <w:tcPr>
            <w:tcW w:w="9360" w:type="dxa"/>
            <w:gridSpan w:val="3"/>
          </w:tcPr>
          <w:p w14:paraId="1346DAFC" w14:textId="77777777" w:rsidR="008279D5" w:rsidRDefault="008279D5">
            <w:pPr>
              <w:jc w:val="center"/>
              <w:rPr>
                <w:b/>
                <w:sz w:val="24"/>
                <w:szCs w:val="24"/>
              </w:rPr>
            </w:pPr>
          </w:p>
          <w:p w14:paraId="204BBFF4" w14:textId="77777777" w:rsidR="008279D5" w:rsidRDefault="008279D5">
            <w:pPr>
              <w:jc w:val="center"/>
              <w:rPr>
                <w:b/>
                <w:sz w:val="24"/>
                <w:szCs w:val="24"/>
              </w:rPr>
            </w:pPr>
          </w:p>
        </w:tc>
      </w:tr>
      <w:tr w:rsidR="008279D5" w14:paraId="1CDE16C4" w14:textId="77777777">
        <w:tc>
          <w:tcPr>
            <w:tcW w:w="9360" w:type="dxa"/>
            <w:gridSpan w:val="3"/>
          </w:tcPr>
          <w:p w14:paraId="16AA4321" w14:textId="77777777" w:rsidR="008279D5" w:rsidRDefault="00B208D2">
            <w:pPr>
              <w:jc w:val="center"/>
              <w:rPr>
                <w:b/>
                <w:sz w:val="24"/>
                <w:szCs w:val="24"/>
              </w:rPr>
            </w:pPr>
            <w:r>
              <w:rPr>
                <w:b/>
                <w:sz w:val="24"/>
                <w:szCs w:val="24"/>
              </w:rPr>
              <w:t>PROYECTO DE INVERSIÓN ANUAL</w:t>
            </w:r>
          </w:p>
        </w:tc>
      </w:tr>
      <w:tr w:rsidR="008279D5" w14:paraId="45D7D0EE" w14:textId="77777777">
        <w:tc>
          <w:tcPr>
            <w:tcW w:w="9360" w:type="dxa"/>
            <w:gridSpan w:val="3"/>
          </w:tcPr>
          <w:p w14:paraId="0F1C2583" w14:textId="77777777" w:rsidR="008279D5" w:rsidRDefault="008279D5"/>
        </w:tc>
      </w:tr>
      <w:tr w:rsidR="008279D5" w14:paraId="305DCF56" w14:textId="77777777">
        <w:trPr>
          <w:trHeight w:val="370"/>
        </w:trPr>
        <w:tc>
          <w:tcPr>
            <w:tcW w:w="2880" w:type="dxa"/>
            <w:vAlign w:val="center"/>
          </w:tcPr>
          <w:p w14:paraId="03771919" w14:textId="77777777" w:rsidR="008279D5" w:rsidRDefault="00B208D2">
            <w:pPr>
              <w:rPr>
                <w:b/>
              </w:rPr>
            </w:pPr>
            <w:r>
              <w:rPr>
                <w:b/>
              </w:rPr>
              <w:t>Título del proyecto:</w:t>
            </w:r>
          </w:p>
        </w:tc>
        <w:tc>
          <w:tcPr>
            <w:tcW w:w="6480" w:type="dxa"/>
            <w:gridSpan w:val="2"/>
            <w:vAlign w:val="center"/>
          </w:tcPr>
          <w:p w14:paraId="0B0A975F" w14:textId="77777777" w:rsidR="008279D5" w:rsidRDefault="008279D5"/>
        </w:tc>
      </w:tr>
      <w:tr w:rsidR="008279D5" w14:paraId="7869064D" w14:textId="77777777">
        <w:tc>
          <w:tcPr>
            <w:tcW w:w="2880" w:type="dxa"/>
            <w:vAlign w:val="center"/>
          </w:tcPr>
          <w:p w14:paraId="19E7D615" w14:textId="77777777" w:rsidR="008279D5" w:rsidRDefault="00B208D2">
            <w:pPr>
              <w:rPr>
                <w:b/>
              </w:rPr>
            </w:pPr>
            <w:r>
              <w:rPr>
                <w:b/>
              </w:rPr>
              <w:t>Duración del proyecto:</w:t>
            </w:r>
          </w:p>
        </w:tc>
        <w:tc>
          <w:tcPr>
            <w:tcW w:w="6480" w:type="dxa"/>
            <w:gridSpan w:val="2"/>
            <w:vAlign w:val="center"/>
          </w:tcPr>
          <w:p w14:paraId="6E0CB42D" w14:textId="564E25C0" w:rsidR="008279D5" w:rsidRDefault="00B208D2">
            <w:r>
              <w:t xml:space="preserve">                                1 AÑO</w:t>
            </w:r>
            <w:r w:rsidR="00A67485">
              <w:t xml:space="preserve"> </w:t>
            </w:r>
          </w:p>
        </w:tc>
      </w:tr>
      <w:tr w:rsidR="008279D5" w14:paraId="0295AB2C" w14:textId="77777777">
        <w:trPr>
          <w:trHeight w:val="141"/>
        </w:trPr>
        <w:tc>
          <w:tcPr>
            <w:tcW w:w="2880" w:type="dxa"/>
          </w:tcPr>
          <w:p w14:paraId="70239DCC" w14:textId="77777777" w:rsidR="008279D5" w:rsidRDefault="00B208D2">
            <w:pPr>
              <w:rPr>
                <w:b/>
              </w:rPr>
            </w:pPr>
            <w:r>
              <w:rPr>
                <w:b/>
              </w:rPr>
              <w:t xml:space="preserve">Nombre del/los postulantes: </w:t>
            </w:r>
          </w:p>
        </w:tc>
        <w:tc>
          <w:tcPr>
            <w:tcW w:w="3150" w:type="dxa"/>
          </w:tcPr>
          <w:p w14:paraId="2169959F" w14:textId="77777777" w:rsidR="008279D5" w:rsidRDefault="008279D5">
            <w:pPr>
              <w:widowControl w:val="0"/>
              <w:pBdr>
                <w:top w:val="nil"/>
                <w:left w:val="nil"/>
                <w:bottom w:val="nil"/>
                <w:right w:val="nil"/>
                <w:between w:val="nil"/>
              </w:pBdr>
              <w:spacing w:line="276" w:lineRule="auto"/>
            </w:pPr>
          </w:p>
          <w:p w14:paraId="6A9DA7A3" w14:textId="77777777" w:rsidR="008279D5" w:rsidRDefault="008279D5">
            <w:pPr>
              <w:widowControl w:val="0"/>
              <w:pBdr>
                <w:top w:val="nil"/>
                <w:left w:val="nil"/>
                <w:bottom w:val="nil"/>
                <w:right w:val="nil"/>
                <w:between w:val="nil"/>
              </w:pBdr>
              <w:spacing w:line="276" w:lineRule="auto"/>
            </w:pPr>
          </w:p>
          <w:p w14:paraId="3D34FEDE" w14:textId="77777777" w:rsidR="008279D5" w:rsidRDefault="008279D5">
            <w:pPr>
              <w:widowControl w:val="0"/>
              <w:pBdr>
                <w:top w:val="nil"/>
                <w:left w:val="nil"/>
                <w:bottom w:val="nil"/>
                <w:right w:val="nil"/>
                <w:between w:val="nil"/>
              </w:pBdr>
              <w:spacing w:line="276" w:lineRule="auto"/>
            </w:pPr>
          </w:p>
        </w:tc>
        <w:tc>
          <w:tcPr>
            <w:tcW w:w="3330" w:type="dxa"/>
          </w:tcPr>
          <w:p w14:paraId="35225EA5" w14:textId="77777777" w:rsidR="008279D5" w:rsidRDefault="008279D5">
            <w:pPr>
              <w:widowControl w:val="0"/>
              <w:pBdr>
                <w:top w:val="nil"/>
                <w:left w:val="nil"/>
                <w:bottom w:val="nil"/>
                <w:right w:val="nil"/>
                <w:between w:val="nil"/>
              </w:pBdr>
              <w:spacing w:line="276" w:lineRule="auto"/>
            </w:pPr>
          </w:p>
        </w:tc>
      </w:tr>
      <w:tr w:rsidR="008279D5" w14:paraId="6C216A3A" w14:textId="77777777">
        <w:tc>
          <w:tcPr>
            <w:tcW w:w="9360" w:type="dxa"/>
            <w:gridSpan w:val="3"/>
          </w:tcPr>
          <w:p w14:paraId="42D4788C" w14:textId="77777777" w:rsidR="008279D5" w:rsidRDefault="00B208D2">
            <w:r>
              <w:rPr>
                <w:b/>
              </w:rPr>
              <w:t>Resumen ejecutivo:</w:t>
            </w:r>
          </w:p>
        </w:tc>
      </w:tr>
      <w:tr w:rsidR="008279D5" w14:paraId="79D7C901" w14:textId="77777777">
        <w:trPr>
          <w:trHeight w:val="1536"/>
        </w:trPr>
        <w:tc>
          <w:tcPr>
            <w:tcW w:w="9360" w:type="dxa"/>
            <w:gridSpan w:val="3"/>
          </w:tcPr>
          <w:p w14:paraId="58F51BF8" w14:textId="77777777" w:rsidR="008279D5" w:rsidRDefault="008279D5">
            <w:pPr>
              <w:jc w:val="both"/>
              <w:rPr>
                <w:sz w:val="20"/>
                <w:szCs w:val="20"/>
              </w:rPr>
            </w:pPr>
          </w:p>
          <w:p w14:paraId="4E3EDE52" w14:textId="77777777" w:rsidR="008279D5" w:rsidRDefault="008279D5">
            <w:pPr>
              <w:jc w:val="both"/>
              <w:rPr>
                <w:sz w:val="20"/>
                <w:szCs w:val="20"/>
              </w:rPr>
            </w:pPr>
          </w:p>
          <w:p w14:paraId="5CE3D8D6" w14:textId="4D5355B4" w:rsidR="008279D5" w:rsidRDefault="00A67485">
            <w:pPr>
              <w:jc w:val="both"/>
              <w:rPr>
                <w:sz w:val="20"/>
                <w:szCs w:val="20"/>
              </w:rPr>
            </w:pPr>
            <w:r>
              <w:rPr>
                <w:sz w:val="20"/>
                <w:szCs w:val="20"/>
              </w:rPr>
              <w:t>(máximo media página)</w:t>
            </w:r>
          </w:p>
          <w:p w14:paraId="2C027CE9" w14:textId="77777777" w:rsidR="008279D5" w:rsidRDefault="008279D5">
            <w:pPr>
              <w:jc w:val="both"/>
              <w:rPr>
                <w:sz w:val="20"/>
                <w:szCs w:val="20"/>
              </w:rPr>
            </w:pPr>
          </w:p>
          <w:p w14:paraId="767EB116" w14:textId="77777777" w:rsidR="008279D5" w:rsidRDefault="008279D5">
            <w:pPr>
              <w:jc w:val="both"/>
              <w:rPr>
                <w:sz w:val="20"/>
                <w:szCs w:val="20"/>
              </w:rPr>
            </w:pPr>
          </w:p>
          <w:p w14:paraId="755C8CE7" w14:textId="77777777" w:rsidR="008279D5" w:rsidRDefault="008279D5">
            <w:pPr>
              <w:jc w:val="both"/>
              <w:rPr>
                <w:sz w:val="20"/>
                <w:szCs w:val="20"/>
              </w:rPr>
            </w:pPr>
          </w:p>
          <w:p w14:paraId="7A967A1E" w14:textId="77777777" w:rsidR="008279D5" w:rsidRDefault="008279D5">
            <w:pPr>
              <w:jc w:val="both"/>
              <w:rPr>
                <w:sz w:val="20"/>
                <w:szCs w:val="20"/>
              </w:rPr>
            </w:pPr>
          </w:p>
        </w:tc>
      </w:tr>
      <w:tr w:rsidR="008279D5" w14:paraId="349F592B" w14:textId="77777777">
        <w:tc>
          <w:tcPr>
            <w:tcW w:w="2880" w:type="dxa"/>
            <w:vAlign w:val="center"/>
          </w:tcPr>
          <w:p w14:paraId="66473228" w14:textId="77777777" w:rsidR="008279D5" w:rsidRDefault="00B208D2">
            <w:pPr>
              <w:jc w:val="center"/>
              <w:rPr>
                <w:b/>
              </w:rPr>
            </w:pPr>
            <w:r>
              <w:rPr>
                <w:b/>
              </w:rPr>
              <w:t>Co-financiadores</w:t>
            </w:r>
          </w:p>
        </w:tc>
        <w:tc>
          <w:tcPr>
            <w:tcW w:w="3150" w:type="dxa"/>
            <w:vAlign w:val="center"/>
          </w:tcPr>
          <w:p w14:paraId="545C200A" w14:textId="77777777" w:rsidR="008279D5" w:rsidRDefault="00B208D2">
            <w:pPr>
              <w:jc w:val="center"/>
              <w:rPr>
                <w:b/>
              </w:rPr>
            </w:pPr>
            <w:r>
              <w:rPr>
                <w:b/>
              </w:rPr>
              <w:t>Monto</w:t>
            </w:r>
          </w:p>
        </w:tc>
        <w:tc>
          <w:tcPr>
            <w:tcW w:w="3330" w:type="dxa"/>
            <w:vAlign w:val="center"/>
          </w:tcPr>
          <w:p w14:paraId="6D4614F8" w14:textId="77777777" w:rsidR="008279D5" w:rsidRDefault="00B208D2">
            <w:pPr>
              <w:jc w:val="center"/>
              <w:rPr>
                <w:b/>
              </w:rPr>
            </w:pPr>
            <w:r>
              <w:rPr>
                <w:b/>
              </w:rPr>
              <w:t>Porcentaje</w:t>
            </w:r>
          </w:p>
        </w:tc>
      </w:tr>
      <w:tr w:rsidR="008279D5" w14:paraId="017D00E5" w14:textId="77777777">
        <w:tc>
          <w:tcPr>
            <w:tcW w:w="2880" w:type="dxa"/>
          </w:tcPr>
          <w:p w14:paraId="602C8FD3" w14:textId="77777777" w:rsidR="008279D5" w:rsidRDefault="00B208D2">
            <w:pPr>
              <w:jc w:val="center"/>
            </w:pPr>
            <w:r>
              <w:t>GADPPZ</w:t>
            </w:r>
          </w:p>
        </w:tc>
        <w:tc>
          <w:tcPr>
            <w:tcW w:w="3150" w:type="dxa"/>
            <w:vAlign w:val="center"/>
          </w:tcPr>
          <w:p w14:paraId="28967D40" w14:textId="77777777" w:rsidR="008279D5" w:rsidRDefault="008279D5"/>
        </w:tc>
        <w:tc>
          <w:tcPr>
            <w:tcW w:w="3330" w:type="dxa"/>
            <w:vAlign w:val="center"/>
          </w:tcPr>
          <w:p w14:paraId="304FD3CC" w14:textId="77777777" w:rsidR="008279D5" w:rsidRDefault="008279D5"/>
        </w:tc>
      </w:tr>
      <w:tr w:rsidR="008279D5" w14:paraId="232FE5D2" w14:textId="77777777">
        <w:tc>
          <w:tcPr>
            <w:tcW w:w="2880" w:type="dxa"/>
          </w:tcPr>
          <w:p w14:paraId="3398051E" w14:textId="77777777" w:rsidR="008279D5" w:rsidRDefault="00B208D2">
            <w:pPr>
              <w:jc w:val="center"/>
            </w:pPr>
            <w:r>
              <w:t>Contraparte del emprendedor si fuere el caso</w:t>
            </w:r>
          </w:p>
          <w:p w14:paraId="6A092504" w14:textId="77777777" w:rsidR="008279D5" w:rsidRDefault="008279D5">
            <w:pPr>
              <w:jc w:val="right"/>
            </w:pPr>
          </w:p>
        </w:tc>
        <w:tc>
          <w:tcPr>
            <w:tcW w:w="3150" w:type="dxa"/>
            <w:vAlign w:val="center"/>
          </w:tcPr>
          <w:p w14:paraId="7BDDFCFA" w14:textId="77777777" w:rsidR="008279D5" w:rsidRDefault="008279D5"/>
        </w:tc>
        <w:tc>
          <w:tcPr>
            <w:tcW w:w="3330" w:type="dxa"/>
            <w:vAlign w:val="center"/>
          </w:tcPr>
          <w:p w14:paraId="0E3F0859" w14:textId="77777777" w:rsidR="008279D5" w:rsidRDefault="008279D5"/>
        </w:tc>
      </w:tr>
      <w:tr w:rsidR="008279D5" w14:paraId="099F4687" w14:textId="77777777">
        <w:tc>
          <w:tcPr>
            <w:tcW w:w="2880" w:type="dxa"/>
          </w:tcPr>
          <w:p w14:paraId="7F90788F" w14:textId="77777777" w:rsidR="008279D5" w:rsidRDefault="00B208D2">
            <w:pPr>
              <w:jc w:val="center"/>
              <w:rPr>
                <w:b/>
              </w:rPr>
            </w:pPr>
            <w:r>
              <w:rPr>
                <w:b/>
              </w:rPr>
              <w:t>Total:</w:t>
            </w:r>
          </w:p>
        </w:tc>
        <w:tc>
          <w:tcPr>
            <w:tcW w:w="3150" w:type="dxa"/>
            <w:vAlign w:val="center"/>
          </w:tcPr>
          <w:p w14:paraId="646E0CE5" w14:textId="77777777" w:rsidR="008279D5" w:rsidRDefault="008279D5">
            <w:pPr>
              <w:rPr>
                <w:b/>
              </w:rPr>
            </w:pPr>
          </w:p>
        </w:tc>
        <w:tc>
          <w:tcPr>
            <w:tcW w:w="3330" w:type="dxa"/>
            <w:vAlign w:val="center"/>
          </w:tcPr>
          <w:p w14:paraId="6CF18C46" w14:textId="77777777" w:rsidR="008279D5" w:rsidRDefault="00B208D2">
            <w:pPr>
              <w:jc w:val="center"/>
              <w:rPr>
                <w:b/>
              </w:rPr>
            </w:pPr>
            <w:r>
              <w:rPr>
                <w:b/>
              </w:rPr>
              <w:t>100%</w:t>
            </w:r>
          </w:p>
        </w:tc>
      </w:tr>
      <w:tr w:rsidR="008279D5" w14:paraId="33D2A80F" w14:textId="77777777">
        <w:trPr>
          <w:trHeight w:val="1277"/>
        </w:trPr>
        <w:tc>
          <w:tcPr>
            <w:tcW w:w="9360" w:type="dxa"/>
            <w:gridSpan w:val="3"/>
            <w:vAlign w:val="center"/>
          </w:tcPr>
          <w:p w14:paraId="3E616E80" w14:textId="77777777" w:rsidR="008279D5" w:rsidRDefault="00B208D2">
            <w:pPr>
              <w:jc w:val="center"/>
              <w:rPr>
                <w:b/>
                <w:sz w:val="24"/>
                <w:szCs w:val="24"/>
              </w:rPr>
            </w:pPr>
            <w:r>
              <w:rPr>
                <w:b/>
                <w:sz w:val="24"/>
                <w:szCs w:val="24"/>
              </w:rPr>
              <w:t>Para ejecución</w:t>
            </w:r>
          </w:p>
          <w:p w14:paraId="3AD90CF3" w14:textId="2E6E101E" w:rsidR="008279D5" w:rsidRDefault="00B208D2">
            <w:pPr>
              <w:jc w:val="center"/>
            </w:pPr>
            <w:r>
              <w:rPr>
                <w:b/>
                <w:sz w:val="24"/>
                <w:szCs w:val="24"/>
              </w:rPr>
              <w:t>En el año: 202</w:t>
            </w:r>
            <w:r w:rsidR="00707DCF">
              <w:rPr>
                <w:b/>
                <w:sz w:val="24"/>
                <w:szCs w:val="24"/>
              </w:rPr>
              <w:t>6-2027</w:t>
            </w:r>
          </w:p>
        </w:tc>
      </w:tr>
    </w:tbl>
    <w:p w14:paraId="338622DD" w14:textId="77777777" w:rsidR="008279D5" w:rsidRDefault="008279D5"/>
    <w:p w14:paraId="3BF442D7" w14:textId="77777777" w:rsidR="008279D5" w:rsidRDefault="008279D5"/>
    <w:p w14:paraId="24B501AE" w14:textId="77777777" w:rsidR="008279D5" w:rsidRDefault="008279D5"/>
    <w:p w14:paraId="4F0E464E" w14:textId="77777777" w:rsidR="008279D5" w:rsidRDefault="008279D5"/>
    <w:p w14:paraId="71ABECDC" w14:textId="77777777" w:rsidR="008279D5" w:rsidRDefault="008279D5"/>
    <w:p w14:paraId="6BAA9B8C" w14:textId="77777777" w:rsidR="008279D5" w:rsidRDefault="008279D5"/>
    <w:p w14:paraId="0B1E2BCB" w14:textId="77777777" w:rsidR="008279D5" w:rsidRDefault="008279D5"/>
    <w:p w14:paraId="1F82CDCF" w14:textId="77777777" w:rsidR="008279D5" w:rsidRDefault="008279D5"/>
    <w:p w14:paraId="24A4FBD1" w14:textId="77777777" w:rsidR="008279D5" w:rsidRDefault="008279D5">
      <w:pPr>
        <w:sectPr w:rsidR="008279D5">
          <w:headerReference w:type="even" r:id="rId8"/>
          <w:headerReference w:type="default" r:id="rId9"/>
          <w:footerReference w:type="even" r:id="rId10"/>
          <w:footerReference w:type="default" r:id="rId11"/>
          <w:headerReference w:type="first" r:id="rId12"/>
          <w:footerReference w:type="first" r:id="rId13"/>
          <w:pgSz w:w="11906" w:h="16838"/>
          <w:pgMar w:top="1618" w:right="1134" w:bottom="1134" w:left="1418" w:header="709" w:footer="709" w:gutter="0"/>
          <w:pgNumType w:start="1"/>
          <w:cols w:space="720"/>
        </w:sectPr>
      </w:pPr>
    </w:p>
    <w:p w14:paraId="685D4303" w14:textId="77777777" w:rsidR="008279D5" w:rsidRDefault="00B208D2">
      <w:pPr>
        <w:pStyle w:val="Ttulo1"/>
        <w:numPr>
          <w:ilvl w:val="0"/>
          <w:numId w:val="1"/>
        </w:numPr>
      </w:pPr>
      <w:r>
        <w:lastRenderedPageBreak/>
        <w:t>INTRODUCCIÓN</w:t>
      </w:r>
    </w:p>
    <w:p w14:paraId="496594BE" w14:textId="0F3C093B" w:rsidR="008279D5" w:rsidRPr="005B3E6E" w:rsidRDefault="005B3E6E">
      <w:pPr>
        <w:rPr>
          <w:color w:val="EE0000"/>
        </w:rPr>
      </w:pPr>
      <w:r w:rsidRPr="005B3E6E">
        <w:rPr>
          <w:color w:val="EE0000"/>
        </w:rPr>
        <w:t xml:space="preserve">La introducción es la primera parte de un texto o proyecto y su función principal es </w:t>
      </w:r>
      <w:r w:rsidRPr="005B3E6E">
        <w:rPr>
          <w:b/>
          <w:bCs/>
          <w:color w:val="EE0000"/>
        </w:rPr>
        <w:t>presentar el tema de forma clara y atractiva</w:t>
      </w:r>
      <w:r w:rsidRPr="005B3E6E">
        <w:rPr>
          <w:color w:val="EE0000"/>
        </w:rPr>
        <w:t>, para captar el interés del lector o evaluador.</w:t>
      </w:r>
    </w:p>
    <w:p w14:paraId="5908131D" w14:textId="77777777" w:rsidR="008279D5" w:rsidRDefault="00B208D2">
      <w:pPr>
        <w:pStyle w:val="Ttulo1"/>
        <w:numPr>
          <w:ilvl w:val="0"/>
          <w:numId w:val="1"/>
        </w:numPr>
      </w:pPr>
      <w:r>
        <w:t>JUSTIFICACIÓN DEL PROYECTO</w:t>
      </w:r>
    </w:p>
    <w:p w14:paraId="3DE05A5B" w14:textId="458B4FCD" w:rsidR="008279D5" w:rsidRPr="005B3E6E" w:rsidRDefault="005B3E6E">
      <w:pPr>
        <w:rPr>
          <w:color w:val="EE0000"/>
          <w:lang w:val="es-US"/>
        </w:rPr>
      </w:pPr>
      <w:r w:rsidRPr="005B3E6E">
        <w:rPr>
          <w:color w:val="EE0000"/>
          <w:lang w:val="es-US"/>
        </w:rPr>
        <w:t xml:space="preserve">La justificación explica </w:t>
      </w:r>
      <w:r w:rsidRPr="005B3E6E">
        <w:rPr>
          <w:b/>
          <w:bCs/>
          <w:color w:val="EE0000"/>
          <w:lang w:val="es-US"/>
        </w:rPr>
        <w:t>por qué es importante realizar el proyecto</w:t>
      </w:r>
      <w:r w:rsidRPr="005B3E6E">
        <w:rPr>
          <w:color w:val="EE0000"/>
          <w:lang w:val="es-US"/>
        </w:rPr>
        <w:t>. Debe responder a preguntas como:</w:t>
      </w:r>
      <w:r>
        <w:rPr>
          <w:color w:val="EE0000"/>
          <w:lang w:val="es-US"/>
        </w:rPr>
        <w:t xml:space="preserve"> </w:t>
      </w:r>
      <w:r w:rsidRPr="005B3E6E">
        <w:rPr>
          <w:color w:val="EE0000"/>
          <w:lang w:val="es-US"/>
        </w:rPr>
        <w:t>¿Cuál es la necesidad o problema que se busca resolver?</w:t>
      </w:r>
      <w:r>
        <w:rPr>
          <w:color w:val="EE0000"/>
          <w:lang w:val="es-US"/>
        </w:rPr>
        <w:t xml:space="preserve">, </w:t>
      </w:r>
      <w:r w:rsidRPr="005B3E6E">
        <w:rPr>
          <w:color w:val="EE0000"/>
          <w:lang w:val="es-US"/>
        </w:rPr>
        <w:t>¿Qué beneficios traerá el proyecto?</w:t>
      </w:r>
      <w:r>
        <w:rPr>
          <w:color w:val="EE0000"/>
          <w:lang w:val="es-US"/>
        </w:rPr>
        <w:t>,</w:t>
      </w:r>
      <w:r w:rsidRPr="005B3E6E">
        <w:rPr>
          <w:color w:val="EE0000"/>
          <w:lang w:val="es-US"/>
        </w:rPr>
        <w:t>¿A quiénes beneficiará?</w:t>
      </w:r>
      <w:r>
        <w:rPr>
          <w:color w:val="EE0000"/>
          <w:lang w:val="es-US"/>
        </w:rPr>
        <w:t xml:space="preserve">, </w:t>
      </w:r>
      <w:r w:rsidRPr="005B3E6E">
        <w:rPr>
          <w:color w:val="EE0000"/>
          <w:lang w:val="es-US"/>
        </w:rPr>
        <w:t>¿Por qué es relevante en el contexto actual?</w:t>
      </w:r>
    </w:p>
    <w:p w14:paraId="62F72BF9" w14:textId="77777777" w:rsidR="008279D5" w:rsidRDefault="00B208D2">
      <w:pPr>
        <w:pStyle w:val="Ttulo1"/>
        <w:numPr>
          <w:ilvl w:val="0"/>
          <w:numId w:val="1"/>
        </w:numPr>
      </w:pPr>
      <w:r>
        <w:t>PLANTEAMIENTO Y DESCRIPCIÓN DEL PROBLEMA</w:t>
      </w:r>
    </w:p>
    <w:p w14:paraId="2DFAA947" w14:textId="71DAE459" w:rsidR="00A67485" w:rsidRDefault="00A67485">
      <w:pPr>
        <w:pStyle w:val="Ttulo2"/>
        <w:numPr>
          <w:ilvl w:val="1"/>
          <w:numId w:val="1"/>
        </w:numPr>
      </w:pPr>
      <w:r>
        <w:t>Descripción de la situación actual</w:t>
      </w:r>
    </w:p>
    <w:p w14:paraId="7D5B68BD" w14:textId="6C7D1C55" w:rsidR="008A4909" w:rsidRPr="008A4909" w:rsidRDefault="008A4909" w:rsidP="008A4909">
      <w:pPr>
        <w:jc w:val="both"/>
        <w:rPr>
          <w:color w:val="EE0000"/>
          <w:u w:val="single"/>
        </w:rPr>
      </w:pPr>
      <w:r w:rsidRPr="008A4909">
        <w:rPr>
          <w:color w:val="EE0000"/>
          <w:u w:val="single"/>
        </w:rPr>
        <w:t xml:space="preserve">(EJEMPLO La comunidad de Lisan </w:t>
      </w:r>
      <w:proofErr w:type="spellStart"/>
      <w:r w:rsidRPr="008A4909">
        <w:rPr>
          <w:color w:val="EE0000"/>
          <w:u w:val="single"/>
        </w:rPr>
        <w:t>Wasi</w:t>
      </w:r>
      <w:proofErr w:type="spellEnd"/>
      <w:r w:rsidRPr="008A4909">
        <w:rPr>
          <w:color w:val="EE0000"/>
          <w:u w:val="single"/>
        </w:rPr>
        <w:t xml:space="preserve"> cuenta con una gran riqueza natural, cultural y ancestral que podría aprovecharse para desarrollar un turismo comunitario sostenible. Sin embargo, actualmente no existen infraestructuras adecuadas para recibir turistas, ni servicios organizados que permitan ofrecer experiencias turísticas de calidad. La mayoría de las actividades económicas se basan en la agricultura de subsistencia, y los jóvenes no cuentan con oportunidades claras de empleo o generación de ingresos dentro del territorio, lo que los motiva a migrar a las ciudades).</w:t>
      </w:r>
      <w:r>
        <w:rPr>
          <w:color w:val="EE0000"/>
          <w:u w:val="single"/>
        </w:rPr>
        <w:t xml:space="preserve">  </w:t>
      </w:r>
    </w:p>
    <w:p w14:paraId="75771746" w14:textId="35214249" w:rsidR="005D5426" w:rsidRPr="00C5605B" w:rsidRDefault="005D5426" w:rsidP="005D5426">
      <w:pPr>
        <w:pStyle w:val="Prrafodelista"/>
        <w:numPr>
          <w:ilvl w:val="1"/>
          <w:numId w:val="1"/>
        </w:numPr>
        <w:rPr>
          <w:b/>
          <w:bCs/>
        </w:rPr>
      </w:pPr>
      <w:r w:rsidRPr="00C5605B">
        <w:rPr>
          <w:b/>
          <w:bCs/>
        </w:rPr>
        <w:t>Diagnóstico del problema</w:t>
      </w:r>
    </w:p>
    <w:p w14:paraId="796D8AE3" w14:textId="3A1240B0" w:rsidR="008A4909" w:rsidRPr="008A4909" w:rsidRDefault="008A4909" w:rsidP="008A4909">
      <w:pPr>
        <w:jc w:val="both"/>
        <w:rPr>
          <w:color w:val="EE0000"/>
          <w:u w:val="single"/>
        </w:rPr>
      </w:pPr>
      <w:r w:rsidRPr="008A4909">
        <w:rPr>
          <w:color w:val="EE0000"/>
          <w:u w:val="single"/>
        </w:rPr>
        <w:t xml:space="preserve">(EJEMPLO A pesar del potencial turístico y cultural que posee la comunidad, se ha identificado una baja capacidad organizativa y falta de conocimientos en gestión turística, marketing digital y atención al cliente. Esto impide estructurar una oferta turística competitiva y atractiva. Además, la escasa promoción del destino y la ausencia de alianzas con operadores turísticos limita la llegada de visitantes. Las familias que han intentado iniciativas turísticas no cuentan con capacitación, ni con recursos suficientes para mantener la operación a largo plazo. La falta de planificación y de un modelo de negocio sostenible ha provocado que las iniciativas no prosperen.) </w:t>
      </w:r>
    </w:p>
    <w:p w14:paraId="6C280966" w14:textId="03112134" w:rsidR="008320F4" w:rsidRPr="00C5605B" w:rsidRDefault="00B208D2" w:rsidP="008320F4">
      <w:pPr>
        <w:pStyle w:val="Ttulo2"/>
        <w:numPr>
          <w:ilvl w:val="1"/>
          <w:numId w:val="1"/>
        </w:numPr>
      </w:pPr>
      <w:r w:rsidRPr="00C5605B">
        <w:t>Análisis de beneficiario</w:t>
      </w:r>
      <w:r w:rsidR="008320F4" w:rsidRPr="00C5605B">
        <w:t>s</w:t>
      </w:r>
    </w:p>
    <w:p w14:paraId="3AF25A45" w14:textId="6D3E95F1" w:rsidR="00332558" w:rsidRPr="00332558" w:rsidRDefault="00332558" w:rsidP="00332558">
      <w:pPr>
        <w:rPr>
          <w:color w:val="EE0000"/>
          <w:lang w:val="es-US"/>
        </w:rPr>
      </w:pPr>
      <w:r>
        <w:rPr>
          <w:b/>
          <w:bCs/>
          <w:color w:val="EE0000"/>
          <w:lang w:val="es-US"/>
        </w:rPr>
        <w:t xml:space="preserve">EJEMPLO: </w:t>
      </w:r>
      <w:r w:rsidRPr="00332558">
        <w:rPr>
          <w:b/>
          <w:bCs/>
          <w:color w:val="EE0000"/>
          <w:lang w:val="es-US"/>
        </w:rPr>
        <w:t>Beneficiarios Directos:</w:t>
      </w:r>
    </w:p>
    <w:p w14:paraId="7E7DE36D" w14:textId="77777777" w:rsidR="00332558" w:rsidRPr="00332558" w:rsidRDefault="00332558" w:rsidP="00332558">
      <w:pPr>
        <w:numPr>
          <w:ilvl w:val="0"/>
          <w:numId w:val="10"/>
        </w:numPr>
        <w:rPr>
          <w:color w:val="EE0000"/>
          <w:lang w:val="es-US"/>
        </w:rPr>
      </w:pPr>
      <w:r w:rsidRPr="00332558">
        <w:rPr>
          <w:b/>
          <w:bCs/>
          <w:color w:val="EE0000"/>
          <w:lang w:val="es-US"/>
        </w:rPr>
        <w:t>15 familias</w:t>
      </w:r>
      <w:r w:rsidRPr="00332558">
        <w:rPr>
          <w:color w:val="EE0000"/>
          <w:lang w:val="es-US"/>
        </w:rPr>
        <w:t xml:space="preserve"> de la comunidad Lisan </w:t>
      </w:r>
      <w:proofErr w:type="spellStart"/>
      <w:r w:rsidRPr="00332558">
        <w:rPr>
          <w:color w:val="EE0000"/>
          <w:lang w:val="es-US"/>
        </w:rPr>
        <w:t>Wasi</w:t>
      </w:r>
      <w:proofErr w:type="spellEnd"/>
      <w:r w:rsidRPr="00332558">
        <w:rPr>
          <w:color w:val="EE0000"/>
          <w:lang w:val="es-US"/>
        </w:rPr>
        <w:t xml:space="preserve"> que participarán activamente en la oferta de servicios turísticos (alojamiento, gastronomía, </w:t>
      </w:r>
      <w:proofErr w:type="spellStart"/>
      <w:r w:rsidRPr="00332558">
        <w:rPr>
          <w:color w:val="EE0000"/>
          <w:lang w:val="es-US"/>
        </w:rPr>
        <w:t>guianza</w:t>
      </w:r>
      <w:proofErr w:type="spellEnd"/>
      <w:r w:rsidRPr="00332558">
        <w:rPr>
          <w:color w:val="EE0000"/>
          <w:lang w:val="es-US"/>
        </w:rPr>
        <w:t>, artesanías). Estas familias se beneficiarán directamente con ingresos adicionales y capacitaciones para mejorar su calidad de vida.</w:t>
      </w:r>
    </w:p>
    <w:p w14:paraId="3E8ACF0C" w14:textId="77777777" w:rsidR="00332558" w:rsidRPr="00332558" w:rsidRDefault="00332558" w:rsidP="00332558">
      <w:pPr>
        <w:numPr>
          <w:ilvl w:val="0"/>
          <w:numId w:val="10"/>
        </w:numPr>
        <w:rPr>
          <w:color w:val="EE0000"/>
          <w:lang w:val="es-US"/>
        </w:rPr>
      </w:pPr>
      <w:r w:rsidRPr="00332558">
        <w:rPr>
          <w:b/>
          <w:bCs/>
          <w:color w:val="EE0000"/>
          <w:lang w:val="es-US"/>
        </w:rPr>
        <w:t>10 jóvenes</w:t>
      </w:r>
      <w:r w:rsidRPr="00332558">
        <w:rPr>
          <w:color w:val="EE0000"/>
          <w:lang w:val="es-US"/>
        </w:rPr>
        <w:t xml:space="preserve"> de la comunidad que serán capacitados en atención al cliente, manejo de redes sociales y guía turística, lo que ampliará sus oportunidades laborales dentro del territorio.</w:t>
      </w:r>
    </w:p>
    <w:p w14:paraId="6E35E256" w14:textId="77777777" w:rsidR="00332558" w:rsidRPr="00332558" w:rsidRDefault="00332558" w:rsidP="00332558">
      <w:pPr>
        <w:numPr>
          <w:ilvl w:val="0"/>
          <w:numId w:val="10"/>
        </w:numPr>
        <w:rPr>
          <w:color w:val="EE0000"/>
          <w:lang w:val="es-US"/>
        </w:rPr>
      </w:pPr>
      <w:r w:rsidRPr="00332558">
        <w:rPr>
          <w:b/>
          <w:bCs/>
          <w:color w:val="EE0000"/>
          <w:lang w:val="es-US"/>
        </w:rPr>
        <w:t>Asociación local de turismo</w:t>
      </w:r>
      <w:r w:rsidRPr="00332558">
        <w:rPr>
          <w:color w:val="EE0000"/>
          <w:lang w:val="es-US"/>
        </w:rPr>
        <w:t>, que verá fortalecida su gestión y capacidad operativa.</w:t>
      </w:r>
    </w:p>
    <w:p w14:paraId="2438FB6C" w14:textId="36468580" w:rsidR="00332558" w:rsidRPr="00332558" w:rsidRDefault="00332558" w:rsidP="00332558">
      <w:pPr>
        <w:rPr>
          <w:color w:val="EE0000"/>
          <w:lang w:val="es-US"/>
        </w:rPr>
      </w:pPr>
      <w:r>
        <w:rPr>
          <w:b/>
          <w:bCs/>
          <w:color w:val="EE0000"/>
          <w:lang w:val="es-US"/>
        </w:rPr>
        <w:t xml:space="preserve">EJEMPLO: </w:t>
      </w:r>
      <w:r w:rsidRPr="00332558">
        <w:rPr>
          <w:b/>
          <w:bCs/>
          <w:color w:val="EE0000"/>
          <w:lang w:val="es-US"/>
        </w:rPr>
        <w:t>Beneficiarios Indirectos:</w:t>
      </w:r>
    </w:p>
    <w:p w14:paraId="1B47A912" w14:textId="6E842128" w:rsidR="00332558" w:rsidRDefault="00332558" w:rsidP="00332558">
      <w:pPr>
        <w:numPr>
          <w:ilvl w:val="0"/>
          <w:numId w:val="11"/>
        </w:numPr>
        <w:rPr>
          <w:color w:val="EE0000"/>
          <w:lang w:val="es-US"/>
        </w:rPr>
      </w:pPr>
      <w:r w:rsidRPr="00332558">
        <w:rPr>
          <w:b/>
          <w:bCs/>
          <w:color w:val="EE0000"/>
          <w:lang w:val="es-US"/>
        </w:rPr>
        <w:t>Toda la comunidad (aproximadamente 120 personas)</w:t>
      </w:r>
      <w:r w:rsidRPr="00332558">
        <w:rPr>
          <w:color w:val="EE0000"/>
          <w:lang w:val="es-US"/>
        </w:rPr>
        <w:t>, quienes se beneficiarán del desarrollo económico local, mejoras en infraestructura comunitaria y fortalecimiento del sentido de identidad cultural.</w:t>
      </w:r>
    </w:p>
    <w:p w14:paraId="4C33CF91" w14:textId="77777777" w:rsidR="005B3E6E" w:rsidRDefault="005B3E6E" w:rsidP="005B3E6E">
      <w:pPr>
        <w:rPr>
          <w:color w:val="EE0000"/>
          <w:lang w:val="es-US"/>
        </w:rPr>
      </w:pPr>
    </w:p>
    <w:p w14:paraId="20004F6B" w14:textId="77777777" w:rsidR="005B3E6E" w:rsidRDefault="005B3E6E" w:rsidP="005B3E6E">
      <w:pPr>
        <w:rPr>
          <w:color w:val="EE0000"/>
          <w:lang w:val="es-US"/>
        </w:rPr>
      </w:pPr>
    </w:p>
    <w:p w14:paraId="062B622D" w14:textId="77777777" w:rsidR="005B3E6E" w:rsidRDefault="005B3E6E" w:rsidP="005B3E6E">
      <w:pPr>
        <w:rPr>
          <w:color w:val="EE0000"/>
          <w:lang w:val="es-US"/>
        </w:rPr>
      </w:pPr>
    </w:p>
    <w:p w14:paraId="53831745" w14:textId="77777777" w:rsidR="005B3E6E" w:rsidRPr="00332558" w:rsidRDefault="005B3E6E" w:rsidP="005B3E6E">
      <w:pPr>
        <w:rPr>
          <w:color w:val="EE0000"/>
          <w:lang w:val="es-US"/>
        </w:rPr>
      </w:pPr>
    </w:p>
    <w:p w14:paraId="0588F7FF" w14:textId="047B96DD" w:rsidR="005B3E6E" w:rsidRPr="00C5605B" w:rsidRDefault="00332558" w:rsidP="008320F4">
      <w:pPr>
        <w:pBdr>
          <w:top w:val="nil"/>
          <w:left w:val="nil"/>
          <w:bottom w:val="nil"/>
          <w:right w:val="nil"/>
          <w:between w:val="nil"/>
        </w:pBdr>
        <w:tabs>
          <w:tab w:val="left" w:pos="8647"/>
        </w:tabs>
        <w:spacing w:after="0" w:line="276" w:lineRule="auto"/>
        <w:ind w:right="420"/>
        <w:jc w:val="both"/>
        <w:rPr>
          <w:b/>
          <w:bCs/>
        </w:rPr>
      </w:pPr>
      <w:r w:rsidRPr="00C5605B">
        <w:rPr>
          <w:b/>
          <w:bCs/>
        </w:rPr>
        <w:t>DETALLE DE LA CATEGORIA</w:t>
      </w:r>
      <w:r w:rsidR="005B3E6E" w:rsidRPr="00C5605B">
        <w:rPr>
          <w:b/>
          <w:bCs/>
        </w:rPr>
        <w:t xml:space="preserve"> ESTABLECIDA Y EL PORQUE</w:t>
      </w:r>
    </w:p>
    <w:p w14:paraId="445A5F9F" w14:textId="2FBFE347" w:rsidR="005B3E6E" w:rsidRPr="00ED07A2" w:rsidRDefault="005B3E6E" w:rsidP="008320F4">
      <w:pPr>
        <w:pBdr>
          <w:top w:val="nil"/>
          <w:left w:val="nil"/>
          <w:bottom w:val="nil"/>
          <w:right w:val="nil"/>
          <w:between w:val="nil"/>
        </w:pBdr>
        <w:tabs>
          <w:tab w:val="left" w:pos="8647"/>
        </w:tabs>
        <w:spacing w:after="0" w:line="276" w:lineRule="auto"/>
        <w:ind w:right="420"/>
        <w:jc w:val="both"/>
      </w:pPr>
      <w:r w:rsidRPr="005B3E6E">
        <w:rPr>
          <w:color w:val="EE0000"/>
        </w:rPr>
        <w:t xml:space="preserve">En base a las categorías establecidas para el presente concurso explique por qué su proyecto se enmarca en alguna de las siguientes temáticas: (TECNOLÓGICO (IMPLEMENTACIÓN DE HERRAMIENTAS DIGITALES, BIOECONOMÍA - BIOEMPRENDIMIENTOS (TURISMO Y PRODUCCIÓN SOSTENIBLE, AMBIENTAL (CON ENFOQUE A LA </w:t>
      </w:r>
      <w:r w:rsidR="008320F4" w:rsidRPr="005B3E6E">
        <w:rPr>
          <w:color w:val="EE0000"/>
        </w:rPr>
        <w:t>SOSTENIBILIDAD, CULTURA</w:t>
      </w:r>
      <w:r w:rsidRPr="005B3E6E">
        <w:rPr>
          <w:color w:val="EE0000"/>
        </w:rPr>
        <w:t xml:space="preserve"> (SABERES ANCESTRALES DE LAS NACIONALIDADES INDÍGENAS DE LA PROVINCIA DE PASTAZA)</w:t>
      </w:r>
      <w:bookmarkStart w:id="0" w:name="_heading=h.9zd7kla4y182" w:colFirst="0" w:colLast="0"/>
      <w:bookmarkEnd w:id="0"/>
      <w:r w:rsidRPr="005B3E6E">
        <w:rPr>
          <w:color w:val="EE0000"/>
        </w:rPr>
        <w:t xml:space="preserve"> SOCIAL (CON ENFOQUE A LA INCLUSIÓN Y COHESIÓN COMUNITARIA)</w:t>
      </w:r>
    </w:p>
    <w:p w14:paraId="730626A5" w14:textId="77777777" w:rsidR="00332558" w:rsidRDefault="00332558" w:rsidP="005B3E6E"/>
    <w:p w14:paraId="206A9EEA" w14:textId="58F4B8E6" w:rsidR="008279D5" w:rsidRDefault="00B208D2">
      <w:pPr>
        <w:pStyle w:val="Ttulo1"/>
        <w:numPr>
          <w:ilvl w:val="0"/>
          <w:numId w:val="1"/>
        </w:numPr>
      </w:pPr>
      <w:r>
        <w:t>OBJETIVOS</w:t>
      </w:r>
      <w:r w:rsidR="000003B6">
        <w:t>, METAS E INDICADORES</w:t>
      </w:r>
    </w:p>
    <w:p w14:paraId="27D0A853" w14:textId="408A09CA" w:rsidR="00332558" w:rsidRDefault="00B208D2" w:rsidP="00332558">
      <w:pPr>
        <w:pStyle w:val="Ttulo2"/>
        <w:numPr>
          <w:ilvl w:val="1"/>
          <w:numId w:val="1"/>
        </w:numPr>
      </w:pPr>
      <w:r>
        <w:t>Objetivo general</w:t>
      </w:r>
    </w:p>
    <w:p w14:paraId="29AAEF8C" w14:textId="77777777" w:rsidR="005B3E6E" w:rsidRPr="005B3E6E" w:rsidRDefault="005B3E6E" w:rsidP="005B3E6E"/>
    <w:p w14:paraId="1E4CD44F" w14:textId="5A65D35A" w:rsidR="00332558" w:rsidRPr="00332558" w:rsidRDefault="00B208D2" w:rsidP="00332558">
      <w:pPr>
        <w:pStyle w:val="Ttulo2"/>
        <w:numPr>
          <w:ilvl w:val="1"/>
          <w:numId w:val="1"/>
        </w:numPr>
      </w:pPr>
      <w:r>
        <w:t>Objetivos específicos</w:t>
      </w:r>
    </w:p>
    <w:p w14:paraId="37836DB3" w14:textId="3B6367E2" w:rsidR="00A44C33" w:rsidRPr="008320F4" w:rsidRDefault="000003B6" w:rsidP="000003B6">
      <w:pPr>
        <w:pStyle w:val="Prrafodelista"/>
        <w:numPr>
          <w:ilvl w:val="1"/>
          <w:numId w:val="1"/>
        </w:numPr>
        <w:rPr>
          <w:b/>
          <w:bCs/>
        </w:rPr>
      </w:pPr>
      <w:r w:rsidRPr="008320F4">
        <w:rPr>
          <w:b/>
          <w:bCs/>
        </w:rPr>
        <w:t>Metas</w:t>
      </w:r>
    </w:p>
    <w:p w14:paraId="022867DC" w14:textId="46EAB3ED" w:rsidR="008A4909" w:rsidRPr="005B3E6E" w:rsidRDefault="008A4909" w:rsidP="008320F4">
      <w:pPr>
        <w:rPr>
          <w:color w:val="EE0000"/>
        </w:rPr>
      </w:pPr>
      <w:r w:rsidRPr="005B3E6E">
        <w:rPr>
          <w:color w:val="EE0000"/>
        </w:rPr>
        <w:t>(EJEMPLO)</w:t>
      </w:r>
    </w:p>
    <w:tbl>
      <w:tblPr>
        <w:tblStyle w:val="Tablaconcuadrculaclara"/>
        <w:tblW w:w="0" w:type="auto"/>
        <w:tblLook w:val="04A0" w:firstRow="1" w:lastRow="0" w:firstColumn="1" w:lastColumn="0" w:noHBand="0" w:noVBand="1"/>
      </w:tblPr>
      <w:tblGrid>
        <w:gridCol w:w="1845"/>
        <w:gridCol w:w="7165"/>
      </w:tblGrid>
      <w:tr w:rsidR="00282503" w:rsidRPr="00332558" w14:paraId="4CD73AE9" w14:textId="77777777" w:rsidTr="00332558">
        <w:tc>
          <w:tcPr>
            <w:tcW w:w="0" w:type="auto"/>
            <w:hideMark/>
          </w:tcPr>
          <w:p w14:paraId="3D54083A" w14:textId="77777777" w:rsidR="00332558" w:rsidRPr="00332558" w:rsidRDefault="00332558" w:rsidP="00332558">
            <w:pPr>
              <w:spacing w:after="160" w:line="259" w:lineRule="auto"/>
              <w:ind w:left="360"/>
              <w:rPr>
                <w:b/>
                <w:bCs/>
                <w:color w:val="EE0000"/>
                <w:sz w:val="16"/>
                <w:szCs w:val="16"/>
                <w:lang w:val="es-US"/>
              </w:rPr>
            </w:pPr>
            <w:r w:rsidRPr="00332558">
              <w:rPr>
                <w:b/>
                <w:bCs/>
                <w:color w:val="EE0000"/>
                <w:sz w:val="16"/>
                <w:szCs w:val="16"/>
                <w:lang w:val="es-US"/>
              </w:rPr>
              <w:t>Objetivo específico</w:t>
            </w:r>
          </w:p>
        </w:tc>
        <w:tc>
          <w:tcPr>
            <w:tcW w:w="0" w:type="auto"/>
            <w:hideMark/>
          </w:tcPr>
          <w:p w14:paraId="5BCC6F50" w14:textId="77777777" w:rsidR="00332558" w:rsidRPr="00332558" w:rsidRDefault="00332558" w:rsidP="00332558">
            <w:pPr>
              <w:spacing w:after="160" w:line="259" w:lineRule="auto"/>
              <w:ind w:left="360"/>
              <w:rPr>
                <w:b/>
                <w:bCs/>
                <w:color w:val="EE0000"/>
                <w:sz w:val="16"/>
                <w:szCs w:val="16"/>
                <w:lang w:val="es-US"/>
              </w:rPr>
            </w:pPr>
            <w:r w:rsidRPr="00332558">
              <w:rPr>
                <w:b/>
                <w:bCs/>
                <w:color w:val="EE0000"/>
                <w:sz w:val="16"/>
                <w:szCs w:val="16"/>
                <w:lang w:val="es-US"/>
              </w:rPr>
              <w:t>Meta</w:t>
            </w:r>
          </w:p>
        </w:tc>
      </w:tr>
      <w:tr w:rsidR="00282503" w:rsidRPr="00332558" w14:paraId="392DA324" w14:textId="77777777" w:rsidTr="00332558">
        <w:tc>
          <w:tcPr>
            <w:tcW w:w="0" w:type="auto"/>
            <w:hideMark/>
          </w:tcPr>
          <w:p w14:paraId="77FBD73B" w14:textId="77777777" w:rsidR="00332558" w:rsidRPr="00332558" w:rsidRDefault="00332558" w:rsidP="00332558">
            <w:pPr>
              <w:spacing w:after="160" w:line="259" w:lineRule="auto"/>
              <w:ind w:left="360"/>
              <w:rPr>
                <w:color w:val="EE0000"/>
                <w:sz w:val="16"/>
                <w:szCs w:val="16"/>
                <w:lang w:val="es-US"/>
              </w:rPr>
            </w:pPr>
            <w:r w:rsidRPr="00332558">
              <w:rPr>
                <w:color w:val="EE0000"/>
                <w:sz w:val="16"/>
                <w:szCs w:val="16"/>
                <w:lang w:val="es-US"/>
              </w:rPr>
              <w:t>1</w:t>
            </w:r>
          </w:p>
        </w:tc>
        <w:tc>
          <w:tcPr>
            <w:tcW w:w="0" w:type="auto"/>
            <w:hideMark/>
          </w:tcPr>
          <w:p w14:paraId="137CE36E" w14:textId="77777777" w:rsidR="00332558" w:rsidRPr="00332558" w:rsidRDefault="00332558" w:rsidP="00332558">
            <w:pPr>
              <w:spacing w:after="160" w:line="259" w:lineRule="auto"/>
              <w:ind w:left="360"/>
              <w:rPr>
                <w:color w:val="EE0000"/>
                <w:sz w:val="16"/>
                <w:szCs w:val="16"/>
                <w:lang w:val="es-US"/>
              </w:rPr>
            </w:pPr>
            <w:r w:rsidRPr="00332558">
              <w:rPr>
                <w:color w:val="EE0000"/>
                <w:sz w:val="16"/>
                <w:szCs w:val="16"/>
                <w:lang w:val="es-US"/>
              </w:rPr>
              <w:t xml:space="preserve">Capacitar a 20 personas en atención al cliente, hospitalidad y </w:t>
            </w:r>
            <w:proofErr w:type="spellStart"/>
            <w:r w:rsidRPr="00332558">
              <w:rPr>
                <w:color w:val="EE0000"/>
                <w:sz w:val="16"/>
                <w:szCs w:val="16"/>
                <w:lang w:val="es-US"/>
              </w:rPr>
              <w:t>guianza</w:t>
            </w:r>
            <w:proofErr w:type="spellEnd"/>
            <w:r w:rsidRPr="00332558">
              <w:rPr>
                <w:color w:val="EE0000"/>
                <w:sz w:val="16"/>
                <w:szCs w:val="16"/>
                <w:lang w:val="es-US"/>
              </w:rPr>
              <w:t xml:space="preserve"> turística en el primer año.</w:t>
            </w:r>
          </w:p>
        </w:tc>
      </w:tr>
      <w:tr w:rsidR="00282503" w:rsidRPr="00332558" w14:paraId="7B4B32DD" w14:textId="77777777" w:rsidTr="00332558">
        <w:tc>
          <w:tcPr>
            <w:tcW w:w="0" w:type="auto"/>
            <w:hideMark/>
          </w:tcPr>
          <w:p w14:paraId="26D86E0D" w14:textId="77777777" w:rsidR="00332558" w:rsidRPr="00332558" w:rsidRDefault="00332558" w:rsidP="00332558">
            <w:pPr>
              <w:spacing w:after="160" w:line="259" w:lineRule="auto"/>
              <w:ind w:left="360"/>
              <w:rPr>
                <w:color w:val="EE0000"/>
                <w:sz w:val="16"/>
                <w:szCs w:val="16"/>
                <w:lang w:val="es-US"/>
              </w:rPr>
            </w:pPr>
            <w:r w:rsidRPr="00332558">
              <w:rPr>
                <w:color w:val="EE0000"/>
                <w:sz w:val="16"/>
                <w:szCs w:val="16"/>
                <w:lang w:val="es-US"/>
              </w:rPr>
              <w:t>2</w:t>
            </w:r>
          </w:p>
        </w:tc>
        <w:tc>
          <w:tcPr>
            <w:tcW w:w="0" w:type="auto"/>
            <w:hideMark/>
          </w:tcPr>
          <w:p w14:paraId="5802B79F" w14:textId="77777777" w:rsidR="00332558" w:rsidRPr="00332558" w:rsidRDefault="00332558" w:rsidP="00332558">
            <w:pPr>
              <w:spacing w:after="160" w:line="259" w:lineRule="auto"/>
              <w:ind w:left="360"/>
              <w:rPr>
                <w:color w:val="EE0000"/>
                <w:sz w:val="16"/>
                <w:szCs w:val="16"/>
                <w:lang w:val="es-US"/>
              </w:rPr>
            </w:pPr>
            <w:r w:rsidRPr="00332558">
              <w:rPr>
                <w:color w:val="EE0000"/>
                <w:sz w:val="16"/>
                <w:szCs w:val="16"/>
                <w:lang w:val="es-US"/>
              </w:rPr>
              <w:t>Adecuar 2 cabañas comunitarias y un comedor para atención de turistas antes del segundo semestre.</w:t>
            </w:r>
          </w:p>
        </w:tc>
      </w:tr>
      <w:tr w:rsidR="00282503" w:rsidRPr="00332558" w14:paraId="69252241" w14:textId="77777777" w:rsidTr="00332558">
        <w:tc>
          <w:tcPr>
            <w:tcW w:w="0" w:type="auto"/>
            <w:hideMark/>
          </w:tcPr>
          <w:p w14:paraId="0EEB3BE7" w14:textId="77777777" w:rsidR="00332558" w:rsidRPr="00332558" w:rsidRDefault="00332558" w:rsidP="00332558">
            <w:pPr>
              <w:spacing w:after="160" w:line="259" w:lineRule="auto"/>
              <w:ind w:left="360"/>
              <w:rPr>
                <w:color w:val="EE0000"/>
                <w:sz w:val="16"/>
                <w:szCs w:val="16"/>
                <w:lang w:val="es-US"/>
              </w:rPr>
            </w:pPr>
            <w:r w:rsidRPr="00332558">
              <w:rPr>
                <w:color w:val="EE0000"/>
                <w:sz w:val="16"/>
                <w:szCs w:val="16"/>
                <w:lang w:val="es-US"/>
              </w:rPr>
              <w:t>2</w:t>
            </w:r>
          </w:p>
        </w:tc>
        <w:tc>
          <w:tcPr>
            <w:tcW w:w="0" w:type="auto"/>
            <w:hideMark/>
          </w:tcPr>
          <w:p w14:paraId="7165CAE2" w14:textId="77777777" w:rsidR="00332558" w:rsidRPr="00332558" w:rsidRDefault="00332558" w:rsidP="00332558">
            <w:pPr>
              <w:spacing w:after="160" w:line="259" w:lineRule="auto"/>
              <w:ind w:left="360"/>
              <w:rPr>
                <w:color w:val="EE0000"/>
                <w:sz w:val="16"/>
                <w:szCs w:val="16"/>
                <w:lang w:val="es-US"/>
              </w:rPr>
            </w:pPr>
            <w:r w:rsidRPr="00332558">
              <w:rPr>
                <w:color w:val="EE0000"/>
                <w:sz w:val="16"/>
                <w:szCs w:val="16"/>
                <w:lang w:val="es-US"/>
              </w:rPr>
              <w:t>Diseñar 2 rutas turísticas comunitarias (natural y cultural) señalizadas y operativas en 6 meses.</w:t>
            </w:r>
          </w:p>
        </w:tc>
      </w:tr>
    </w:tbl>
    <w:p w14:paraId="745AB275" w14:textId="570EE91F" w:rsidR="00332558" w:rsidRPr="00282503" w:rsidRDefault="00282503" w:rsidP="008320F4">
      <w:pPr>
        <w:rPr>
          <w:color w:val="EE0000"/>
          <w:lang w:val="es-US"/>
        </w:rPr>
      </w:pPr>
      <w:r>
        <w:rPr>
          <w:color w:val="EE0000"/>
          <w:lang w:val="es-US"/>
        </w:rPr>
        <w:t>(M</w:t>
      </w:r>
      <w:r w:rsidRPr="00282503">
        <w:rPr>
          <w:color w:val="EE0000"/>
          <w:lang w:val="es-US"/>
        </w:rPr>
        <w:t>ínimo tres metas</w:t>
      </w:r>
      <w:r>
        <w:rPr>
          <w:color w:val="EE0000"/>
          <w:lang w:val="es-US"/>
        </w:rPr>
        <w:t>)</w:t>
      </w:r>
    </w:p>
    <w:p w14:paraId="6D70601F" w14:textId="638DBAEE" w:rsidR="00BB08E9" w:rsidRPr="008320F4" w:rsidRDefault="008320F4" w:rsidP="000003B6">
      <w:pPr>
        <w:pStyle w:val="Prrafodelista"/>
        <w:numPr>
          <w:ilvl w:val="1"/>
          <w:numId w:val="1"/>
        </w:numPr>
        <w:rPr>
          <w:b/>
          <w:bCs/>
        </w:rPr>
      </w:pPr>
      <w:r w:rsidRPr="008320F4">
        <w:rPr>
          <w:b/>
          <w:bCs/>
        </w:rPr>
        <w:t>RESULTADOS ESPERADOS</w:t>
      </w:r>
    </w:p>
    <w:p w14:paraId="7EEB2F07" w14:textId="1D6B4B6E" w:rsidR="008320F4" w:rsidRPr="008320F4" w:rsidRDefault="008A4909" w:rsidP="00C5605B">
      <w:pPr>
        <w:jc w:val="both"/>
      </w:pPr>
      <w:r w:rsidRPr="00C5605B">
        <w:rPr>
          <w:b/>
          <w:bCs/>
          <w:color w:val="EE0000"/>
        </w:rPr>
        <w:t>(EJEMPLO</w:t>
      </w:r>
      <w:r w:rsidR="003C7A63" w:rsidRPr="00C5605B">
        <w:rPr>
          <w:b/>
          <w:bCs/>
          <w:color w:val="EE0000"/>
        </w:rPr>
        <w:t>)</w:t>
      </w:r>
      <w:r w:rsidR="00282503" w:rsidRPr="00C5605B">
        <w:rPr>
          <w:color w:val="EE0000"/>
        </w:rPr>
        <w:t xml:space="preserve"> </w:t>
      </w:r>
      <w:r w:rsidR="008320F4" w:rsidRPr="00C5605B">
        <w:rPr>
          <w:color w:val="EE0000"/>
        </w:rPr>
        <w:t xml:space="preserve">Adecuación </w:t>
      </w:r>
      <w:r w:rsidR="008320F4" w:rsidRPr="008320F4">
        <w:rPr>
          <w:color w:val="EE0000"/>
        </w:rPr>
        <w:t>y equipamiento de una cabaña y un comedor comunitario, listos para atender turistas con estándares básicos de confort y seguridad.</w:t>
      </w:r>
    </w:p>
    <w:p w14:paraId="62A6AE14" w14:textId="5B0E1AAC" w:rsidR="008320F4" w:rsidRPr="008320F4" w:rsidRDefault="008320F4" w:rsidP="00C5605B">
      <w:pPr>
        <w:jc w:val="both"/>
        <w:rPr>
          <w:color w:val="EE0000"/>
        </w:rPr>
      </w:pPr>
      <w:r w:rsidRPr="008320F4">
        <w:rPr>
          <w:color w:val="EE0000"/>
        </w:rPr>
        <w:t>Diseño y puesta en marcha de dos rutas turísticas (natural y cultural), con señalética instalada y personal capacitado para su operación.</w:t>
      </w:r>
    </w:p>
    <w:p w14:paraId="5C385B8F" w14:textId="553EE20D" w:rsidR="000003B6" w:rsidRDefault="008320F4">
      <w:pPr>
        <w:pStyle w:val="Ttulo1"/>
        <w:numPr>
          <w:ilvl w:val="0"/>
          <w:numId w:val="1"/>
        </w:numPr>
      </w:pPr>
      <w:r>
        <w:t xml:space="preserve">ESTUDIO GENERAL </w:t>
      </w:r>
    </w:p>
    <w:p w14:paraId="0B5F7437" w14:textId="4EBA73E7" w:rsidR="000003B6" w:rsidRPr="00C5605B" w:rsidRDefault="000003B6" w:rsidP="000003B6">
      <w:pPr>
        <w:pStyle w:val="Prrafodelista"/>
        <w:numPr>
          <w:ilvl w:val="1"/>
          <w:numId w:val="1"/>
        </w:numPr>
        <w:rPr>
          <w:b/>
          <w:bCs/>
        </w:rPr>
      </w:pPr>
      <w:r w:rsidRPr="00C5605B">
        <w:rPr>
          <w:b/>
          <w:bCs/>
        </w:rPr>
        <w:t>Viabilidad técnica (especificaciones técnicas del proyecto).</w:t>
      </w:r>
    </w:p>
    <w:p w14:paraId="15B2B762" w14:textId="51E1D1B8" w:rsidR="00282503" w:rsidRDefault="00282503" w:rsidP="00C5605B">
      <w:pPr>
        <w:jc w:val="both"/>
        <w:rPr>
          <w:color w:val="EE0000"/>
        </w:rPr>
      </w:pPr>
      <w:r w:rsidRPr="00282503">
        <w:rPr>
          <w:color w:val="EE0000"/>
        </w:rPr>
        <w:t>La viabilidad técnica es el análisis que permite determinar si un proyecto puede ejecutarse de manera real</w:t>
      </w:r>
      <w:r>
        <w:rPr>
          <w:color w:val="EE0000"/>
        </w:rPr>
        <w:t xml:space="preserve"> </w:t>
      </w:r>
      <w:r w:rsidRPr="00282503">
        <w:rPr>
          <w:color w:val="EE0000"/>
        </w:rPr>
        <w:t xml:space="preserve">desde el punto de vista técnico. </w:t>
      </w:r>
      <w:r>
        <w:rPr>
          <w:color w:val="EE0000"/>
        </w:rPr>
        <w:t>Se puede considerar aspectos como;</w:t>
      </w:r>
      <w:r w:rsidRPr="00282503">
        <w:rPr>
          <w:color w:val="EE0000"/>
        </w:rPr>
        <w:t xml:space="preserve"> Infraestructura física</w:t>
      </w:r>
      <w:r>
        <w:rPr>
          <w:color w:val="EE0000"/>
        </w:rPr>
        <w:t>,</w:t>
      </w:r>
      <w:r w:rsidRPr="00282503">
        <w:rPr>
          <w:color w:val="EE0000"/>
        </w:rPr>
        <w:t xml:space="preserve"> Equipamiento básico</w:t>
      </w:r>
      <w:r>
        <w:rPr>
          <w:color w:val="EE0000"/>
        </w:rPr>
        <w:t xml:space="preserve">, </w:t>
      </w:r>
      <w:r w:rsidRPr="00282503">
        <w:rPr>
          <w:color w:val="EE0000"/>
        </w:rPr>
        <w:t>Tecnología y comunicación</w:t>
      </w:r>
      <w:r>
        <w:rPr>
          <w:color w:val="EE0000"/>
        </w:rPr>
        <w:t xml:space="preserve">, </w:t>
      </w:r>
      <w:r w:rsidRPr="00282503">
        <w:rPr>
          <w:color w:val="EE0000"/>
        </w:rPr>
        <w:t>Sostenibilidad</w:t>
      </w:r>
      <w:r>
        <w:rPr>
          <w:color w:val="EE0000"/>
        </w:rPr>
        <w:t>, entre otros</w:t>
      </w:r>
      <w:r w:rsidRPr="00282503">
        <w:rPr>
          <w:color w:val="EE0000"/>
        </w:rPr>
        <w:t>:</w:t>
      </w:r>
    </w:p>
    <w:p w14:paraId="479950F1" w14:textId="77777777" w:rsidR="003C7A63" w:rsidRDefault="003C7A63" w:rsidP="003C7A63">
      <w:pPr>
        <w:rPr>
          <w:color w:val="EE0000"/>
        </w:rPr>
      </w:pPr>
    </w:p>
    <w:p w14:paraId="1F3FA33B" w14:textId="77777777" w:rsidR="008320F4" w:rsidRDefault="008320F4" w:rsidP="003C7A63">
      <w:pPr>
        <w:rPr>
          <w:color w:val="EE0000"/>
        </w:rPr>
      </w:pPr>
    </w:p>
    <w:p w14:paraId="489E58DB" w14:textId="77777777" w:rsidR="008320F4" w:rsidRDefault="008320F4" w:rsidP="003C7A63">
      <w:pPr>
        <w:rPr>
          <w:color w:val="EE0000"/>
        </w:rPr>
      </w:pPr>
    </w:p>
    <w:p w14:paraId="5585B00B" w14:textId="77777777" w:rsidR="008320F4" w:rsidRDefault="008320F4" w:rsidP="003C7A63">
      <w:pPr>
        <w:rPr>
          <w:color w:val="EE0000"/>
        </w:rPr>
      </w:pPr>
    </w:p>
    <w:p w14:paraId="429C0F19" w14:textId="77777777" w:rsidR="008320F4" w:rsidRDefault="008320F4" w:rsidP="003C7A63">
      <w:pPr>
        <w:rPr>
          <w:color w:val="EE0000"/>
        </w:rPr>
      </w:pPr>
    </w:p>
    <w:p w14:paraId="1D4AD86C" w14:textId="77777777" w:rsidR="008320F4" w:rsidRPr="003C7A63" w:rsidRDefault="008320F4" w:rsidP="003C7A63">
      <w:pPr>
        <w:rPr>
          <w:color w:val="EE0000"/>
        </w:rPr>
      </w:pPr>
    </w:p>
    <w:p w14:paraId="71B3C95E" w14:textId="01C08603" w:rsidR="00B44991" w:rsidRPr="008320F4" w:rsidRDefault="003C7A63" w:rsidP="00CC16DD">
      <w:pPr>
        <w:pStyle w:val="Prrafodelista"/>
        <w:numPr>
          <w:ilvl w:val="1"/>
          <w:numId w:val="1"/>
        </w:numPr>
        <w:rPr>
          <w:b/>
          <w:bCs/>
        </w:rPr>
      </w:pPr>
      <w:r w:rsidRPr="008320F4">
        <w:rPr>
          <w:b/>
          <w:bCs/>
        </w:rPr>
        <w:t xml:space="preserve">Presupuesto referencial </w:t>
      </w:r>
    </w:p>
    <w:p w14:paraId="2D9F0802" w14:textId="77777777" w:rsidR="003C7A63" w:rsidRPr="003C7A63" w:rsidRDefault="003C7A63" w:rsidP="003C7A63">
      <w:pPr>
        <w:rPr>
          <w:color w:val="EE0000"/>
        </w:rPr>
      </w:pPr>
      <w:r w:rsidRPr="003C7A63">
        <w:rPr>
          <w:color w:val="EE0000"/>
        </w:rPr>
        <w:t>EJEMPLO</w:t>
      </w:r>
    </w:p>
    <w:tbl>
      <w:tblPr>
        <w:tblStyle w:val="Tablanormal1"/>
        <w:tblW w:w="0" w:type="auto"/>
        <w:tblLook w:val="04A0" w:firstRow="1" w:lastRow="0" w:firstColumn="1" w:lastColumn="0" w:noHBand="0" w:noVBand="1"/>
      </w:tblPr>
      <w:tblGrid>
        <w:gridCol w:w="641"/>
        <w:gridCol w:w="3586"/>
        <w:gridCol w:w="877"/>
        <w:gridCol w:w="1035"/>
        <w:gridCol w:w="1795"/>
        <w:gridCol w:w="1413"/>
      </w:tblGrid>
      <w:tr w:rsidR="003C7A63" w:rsidRPr="003C7A63" w14:paraId="4220A5FD" w14:textId="77777777" w:rsidTr="003C7A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F7431B" w14:textId="77777777" w:rsidR="003C7A63" w:rsidRPr="003C7A63" w:rsidRDefault="003C7A63" w:rsidP="003C7A63">
            <w:pPr>
              <w:spacing w:after="160" w:line="259" w:lineRule="auto"/>
              <w:rPr>
                <w:color w:val="EE0000"/>
                <w:lang w:val="es-US"/>
              </w:rPr>
            </w:pPr>
            <w:r w:rsidRPr="003C7A63">
              <w:rPr>
                <w:color w:val="EE0000"/>
                <w:lang w:val="es-US"/>
              </w:rPr>
              <w:t>Ítem</w:t>
            </w:r>
          </w:p>
        </w:tc>
        <w:tc>
          <w:tcPr>
            <w:tcW w:w="0" w:type="auto"/>
            <w:hideMark/>
          </w:tcPr>
          <w:p w14:paraId="67D633A7" w14:textId="77777777" w:rsidR="003C7A63" w:rsidRPr="003C7A63" w:rsidRDefault="003C7A63" w:rsidP="003C7A63">
            <w:pPr>
              <w:spacing w:after="160" w:line="259" w:lineRule="auto"/>
              <w:cnfStyle w:val="100000000000" w:firstRow="1" w:lastRow="0" w:firstColumn="0" w:lastColumn="0" w:oddVBand="0" w:evenVBand="0" w:oddHBand="0" w:evenHBand="0" w:firstRowFirstColumn="0" w:firstRowLastColumn="0" w:lastRowFirstColumn="0" w:lastRowLastColumn="0"/>
              <w:rPr>
                <w:color w:val="EE0000"/>
                <w:lang w:val="es-US"/>
              </w:rPr>
            </w:pPr>
            <w:r w:rsidRPr="003C7A63">
              <w:rPr>
                <w:color w:val="EE0000"/>
                <w:lang w:val="es-US"/>
              </w:rPr>
              <w:t>Descripción del gasto</w:t>
            </w:r>
          </w:p>
        </w:tc>
        <w:tc>
          <w:tcPr>
            <w:tcW w:w="0" w:type="auto"/>
            <w:hideMark/>
          </w:tcPr>
          <w:p w14:paraId="1F888D7F" w14:textId="77777777" w:rsidR="003C7A63" w:rsidRPr="003C7A63" w:rsidRDefault="003C7A63" w:rsidP="003C7A63">
            <w:pPr>
              <w:spacing w:after="160" w:line="259" w:lineRule="auto"/>
              <w:cnfStyle w:val="100000000000" w:firstRow="1" w:lastRow="0" w:firstColumn="0" w:lastColumn="0" w:oddVBand="0" w:evenVBand="0" w:oddHBand="0" w:evenHBand="0" w:firstRowFirstColumn="0" w:firstRowLastColumn="0" w:lastRowFirstColumn="0" w:lastRowLastColumn="0"/>
              <w:rPr>
                <w:color w:val="EE0000"/>
                <w:lang w:val="es-US"/>
              </w:rPr>
            </w:pPr>
            <w:r w:rsidRPr="003C7A63">
              <w:rPr>
                <w:color w:val="EE0000"/>
                <w:lang w:val="es-US"/>
              </w:rPr>
              <w:t>Unidad</w:t>
            </w:r>
          </w:p>
        </w:tc>
        <w:tc>
          <w:tcPr>
            <w:tcW w:w="0" w:type="auto"/>
            <w:hideMark/>
          </w:tcPr>
          <w:p w14:paraId="54A91654" w14:textId="77777777" w:rsidR="003C7A63" w:rsidRPr="003C7A63" w:rsidRDefault="003C7A63" w:rsidP="003C7A63">
            <w:pPr>
              <w:spacing w:after="160" w:line="259" w:lineRule="auto"/>
              <w:cnfStyle w:val="100000000000" w:firstRow="1" w:lastRow="0" w:firstColumn="0" w:lastColumn="0" w:oddVBand="0" w:evenVBand="0" w:oddHBand="0" w:evenHBand="0" w:firstRowFirstColumn="0" w:firstRowLastColumn="0" w:lastRowFirstColumn="0" w:lastRowLastColumn="0"/>
              <w:rPr>
                <w:color w:val="EE0000"/>
                <w:lang w:val="es-US"/>
              </w:rPr>
            </w:pPr>
            <w:r w:rsidRPr="003C7A63">
              <w:rPr>
                <w:color w:val="EE0000"/>
                <w:lang w:val="es-US"/>
              </w:rPr>
              <w:t>Cantidad</w:t>
            </w:r>
          </w:p>
        </w:tc>
        <w:tc>
          <w:tcPr>
            <w:tcW w:w="0" w:type="auto"/>
            <w:hideMark/>
          </w:tcPr>
          <w:p w14:paraId="75CA8282" w14:textId="77777777" w:rsidR="003C7A63" w:rsidRPr="003C7A63" w:rsidRDefault="003C7A63" w:rsidP="003C7A63">
            <w:pPr>
              <w:spacing w:after="160" w:line="259" w:lineRule="auto"/>
              <w:cnfStyle w:val="100000000000" w:firstRow="1" w:lastRow="0" w:firstColumn="0" w:lastColumn="0" w:oddVBand="0" w:evenVBand="0" w:oddHBand="0" w:evenHBand="0" w:firstRowFirstColumn="0" w:firstRowLastColumn="0" w:lastRowFirstColumn="0" w:lastRowLastColumn="0"/>
              <w:rPr>
                <w:color w:val="EE0000"/>
                <w:lang w:val="es-US"/>
              </w:rPr>
            </w:pPr>
            <w:r w:rsidRPr="003C7A63">
              <w:rPr>
                <w:color w:val="EE0000"/>
                <w:lang w:val="es-US"/>
              </w:rPr>
              <w:t>Costo unitario (USD)</w:t>
            </w:r>
          </w:p>
        </w:tc>
        <w:tc>
          <w:tcPr>
            <w:tcW w:w="0" w:type="auto"/>
            <w:hideMark/>
          </w:tcPr>
          <w:p w14:paraId="74FDA7F0" w14:textId="77777777" w:rsidR="003C7A63" w:rsidRPr="003C7A63" w:rsidRDefault="003C7A63" w:rsidP="003C7A63">
            <w:pPr>
              <w:spacing w:after="160" w:line="259" w:lineRule="auto"/>
              <w:cnfStyle w:val="100000000000" w:firstRow="1" w:lastRow="0" w:firstColumn="0" w:lastColumn="0" w:oddVBand="0" w:evenVBand="0" w:oddHBand="0" w:evenHBand="0" w:firstRowFirstColumn="0" w:firstRowLastColumn="0" w:lastRowFirstColumn="0" w:lastRowLastColumn="0"/>
              <w:rPr>
                <w:color w:val="EE0000"/>
                <w:lang w:val="es-US"/>
              </w:rPr>
            </w:pPr>
            <w:r w:rsidRPr="003C7A63">
              <w:rPr>
                <w:color w:val="EE0000"/>
                <w:lang w:val="es-US"/>
              </w:rPr>
              <w:t>Subtotal (USD)</w:t>
            </w:r>
          </w:p>
        </w:tc>
      </w:tr>
      <w:tr w:rsidR="003C7A63" w:rsidRPr="003C7A63" w14:paraId="2A0136D0" w14:textId="77777777" w:rsidTr="003C7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8CA1DD" w14:textId="77777777" w:rsidR="003C7A63" w:rsidRPr="003C7A63" w:rsidRDefault="003C7A63" w:rsidP="003C7A63">
            <w:pPr>
              <w:spacing w:after="160" w:line="259" w:lineRule="auto"/>
              <w:rPr>
                <w:color w:val="EE0000"/>
                <w:lang w:val="es-US"/>
              </w:rPr>
            </w:pPr>
            <w:r w:rsidRPr="003C7A63">
              <w:rPr>
                <w:color w:val="EE0000"/>
                <w:lang w:val="es-US"/>
              </w:rPr>
              <w:t>1</w:t>
            </w:r>
          </w:p>
        </w:tc>
        <w:tc>
          <w:tcPr>
            <w:tcW w:w="0" w:type="auto"/>
            <w:hideMark/>
          </w:tcPr>
          <w:p w14:paraId="232A9C04" w14:textId="77777777" w:rsidR="003C7A63" w:rsidRPr="003C7A63" w:rsidRDefault="003C7A63" w:rsidP="003C7A63">
            <w:pPr>
              <w:spacing w:after="160" w:line="259" w:lineRule="auto"/>
              <w:cnfStyle w:val="000000100000" w:firstRow="0" w:lastRow="0" w:firstColumn="0" w:lastColumn="0" w:oddVBand="0" w:evenVBand="0" w:oddHBand="1" w:evenHBand="0" w:firstRowFirstColumn="0" w:firstRowLastColumn="0" w:lastRowFirstColumn="0" w:lastRowLastColumn="0"/>
              <w:rPr>
                <w:color w:val="EE0000"/>
                <w:lang w:val="es-US"/>
              </w:rPr>
            </w:pPr>
            <w:r w:rsidRPr="003C7A63">
              <w:rPr>
                <w:color w:val="EE0000"/>
                <w:lang w:val="es-US"/>
              </w:rPr>
              <w:t>Adecuación de 1 cabaña ecológica</w:t>
            </w:r>
          </w:p>
        </w:tc>
        <w:tc>
          <w:tcPr>
            <w:tcW w:w="0" w:type="auto"/>
            <w:hideMark/>
          </w:tcPr>
          <w:p w14:paraId="34AFFB54" w14:textId="77777777" w:rsidR="003C7A63" w:rsidRPr="003C7A63" w:rsidRDefault="003C7A63" w:rsidP="003C7A63">
            <w:pPr>
              <w:spacing w:after="160" w:line="259" w:lineRule="auto"/>
              <w:cnfStyle w:val="000000100000" w:firstRow="0" w:lastRow="0" w:firstColumn="0" w:lastColumn="0" w:oddVBand="0" w:evenVBand="0" w:oddHBand="1" w:evenHBand="0" w:firstRowFirstColumn="0" w:firstRowLastColumn="0" w:lastRowFirstColumn="0" w:lastRowLastColumn="0"/>
              <w:rPr>
                <w:color w:val="EE0000"/>
                <w:lang w:val="es-US"/>
              </w:rPr>
            </w:pPr>
            <w:r w:rsidRPr="003C7A63">
              <w:rPr>
                <w:color w:val="EE0000"/>
                <w:lang w:val="es-US"/>
              </w:rPr>
              <w:t>unidad</w:t>
            </w:r>
          </w:p>
        </w:tc>
        <w:tc>
          <w:tcPr>
            <w:tcW w:w="0" w:type="auto"/>
            <w:hideMark/>
          </w:tcPr>
          <w:p w14:paraId="5E498FFE" w14:textId="77777777" w:rsidR="003C7A63" w:rsidRPr="003C7A63" w:rsidRDefault="003C7A63" w:rsidP="003C7A63">
            <w:pPr>
              <w:spacing w:after="160" w:line="259" w:lineRule="auto"/>
              <w:cnfStyle w:val="000000100000" w:firstRow="0" w:lastRow="0" w:firstColumn="0" w:lastColumn="0" w:oddVBand="0" w:evenVBand="0" w:oddHBand="1" w:evenHBand="0" w:firstRowFirstColumn="0" w:firstRowLastColumn="0" w:lastRowFirstColumn="0" w:lastRowLastColumn="0"/>
              <w:rPr>
                <w:color w:val="EE0000"/>
                <w:lang w:val="es-US"/>
              </w:rPr>
            </w:pPr>
            <w:r w:rsidRPr="003C7A63">
              <w:rPr>
                <w:color w:val="EE0000"/>
                <w:lang w:val="es-US"/>
              </w:rPr>
              <w:t>1</w:t>
            </w:r>
          </w:p>
        </w:tc>
        <w:tc>
          <w:tcPr>
            <w:tcW w:w="0" w:type="auto"/>
            <w:hideMark/>
          </w:tcPr>
          <w:p w14:paraId="4725F23E" w14:textId="77777777" w:rsidR="003C7A63" w:rsidRPr="003C7A63" w:rsidRDefault="003C7A63" w:rsidP="003C7A63">
            <w:pPr>
              <w:spacing w:after="160" w:line="259" w:lineRule="auto"/>
              <w:cnfStyle w:val="000000100000" w:firstRow="0" w:lastRow="0" w:firstColumn="0" w:lastColumn="0" w:oddVBand="0" w:evenVBand="0" w:oddHBand="1" w:evenHBand="0" w:firstRowFirstColumn="0" w:firstRowLastColumn="0" w:lastRowFirstColumn="0" w:lastRowLastColumn="0"/>
              <w:rPr>
                <w:color w:val="EE0000"/>
                <w:lang w:val="es-US"/>
              </w:rPr>
            </w:pPr>
            <w:r w:rsidRPr="003C7A63">
              <w:rPr>
                <w:color w:val="EE0000"/>
                <w:lang w:val="es-US"/>
              </w:rPr>
              <w:t>2.500,00</w:t>
            </w:r>
          </w:p>
        </w:tc>
        <w:tc>
          <w:tcPr>
            <w:tcW w:w="0" w:type="auto"/>
            <w:hideMark/>
          </w:tcPr>
          <w:p w14:paraId="15CB0EBD" w14:textId="77777777" w:rsidR="003C7A63" w:rsidRPr="003C7A63" w:rsidRDefault="003C7A63" w:rsidP="003C7A63">
            <w:pPr>
              <w:spacing w:after="160" w:line="259" w:lineRule="auto"/>
              <w:cnfStyle w:val="000000100000" w:firstRow="0" w:lastRow="0" w:firstColumn="0" w:lastColumn="0" w:oddVBand="0" w:evenVBand="0" w:oddHBand="1" w:evenHBand="0" w:firstRowFirstColumn="0" w:firstRowLastColumn="0" w:lastRowFirstColumn="0" w:lastRowLastColumn="0"/>
              <w:rPr>
                <w:color w:val="EE0000"/>
                <w:lang w:val="es-US"/>
              </w:rPr>
            </w:pPr>
            <w:r w:rsidRPr="003C7A63">
              <w:rPr>
                <w:color w:val="EE0000"/>
                <w:lang w:val="es-US"/>
              </w:rPr>
              <w:t>2.500,00</w:t>
            </w:r>
          </w:p>
        </w:tc>
      </w:tr>
      <w:tr w:rsidR="003C7A63" w:rsidRPr="003C7A63" w14:paraId="204C0BAA" w14:textId="77777777" w:rsidTr="003C7A63">
        <w:tc>
          <w:tcPr>
            <w:cnfStyle w:val="001000000000" w:firstRow="0" w:lastRow="0" w:firstColumn="1" w:lastColumn="0" w:oddVBand="0" w:evenVBand="0" w:oddHBand="0" w:evenHBand="0" w:firstRowFirstColumn="0" w:firstRowLastColumn="0" w:lastRowFirstColumn="0" w:lastRowLastColumn="0"/>
            <w:tcW w:w="0" w:type="auto"/>
            <w:hideMark/>
          </w:tcPr>
          <w:p w14:paraId="0BA08E5A" w14:textId="77777777" w:rsidR="003C7A63" w:rsidRPr="003C7A63" w:rsidRDefault="003C7A63" w:rsidP="003C7A63">
            <w:pPr>
              <w:spacing w:after="160" w:line="259" w:lineRule="auto"/>
              <w:rPr>
                <w:color w:val="EE0000"/>
                <w:lang w:val="es-US"/>
              </w:rPr>
            </w:pPr>
            <w:r w:rsidRPr="003C7A63">
              <w:rPr>
                <w:color w:val="EE0000"/>
                <w:lang w:val="es-US"/>
              </w:rPr>
              <w:t>2</w:t>
            </w:r>
          </w:p>
        </w:tc>
        <w:tc>
          <w:tcPr>
            <w:tcW w:w="0" w:type="auto"/>
            <w:hideMark/>
          </w:tcPr>
          <w:p w14:paraId="2981BC6F" w14:textId="77777777" w:rsidR="003C7A63" w:rsidRPr="003C7A63" w:rsidRDefault="003C7A63" w:rsidP="003C7A63">
            <w:pPr>
              <w:spacing w:after="160" w:line="259" w:lineRule="auto"/>
              <w:cnfStyle w:val="000000000000" w:firstRow="0" w:lastRow="0" w:firstColumn="0" w:lastColumn="0" w:oddVBand="0" w:evenVBand="0" w:oddHBand="0" w:evenHBand="0" w:firstRowFirstColumn="0" w:firstRowLastColumn="0" w:lastRowFirstColumn="0" w:lastRowLastColumn="0"/>
              <w:rPr>
                <w:color w:val="EE0000"/>
                <w:lang w:val="es-US"/>
              </w:rPr>
            </w:pPr>
            <w:r w:rsidRPr="003C7A63">
              <w:rPr>
                <w:color w:val="EE0000"/>
                <w:lang w:val="es-US"/>
              </w:rPr>
              <w:t>Equipamiento básico de comedor comunitario</w:t>
            </w:r>
          </w:p>
        </w:tc>
        <w:tc>
          <w:tcPr>
            <w:tcW w:w="0" w:type="auto"/>
            <w:hideMark/>
          </w:tcPr>
          <w:p w14:paraId="7126A877" w14:textId="77777777" w:rsidR="003C7A63" w:rsidRPr="003C7A63" w:rsidRDefault="003C7A63" w:rsidP="003C7A63">
            <w:pPr>
              <w:spacing w:after="160" w:line="259" w:lineRule="auto"/>
              <w:cnfStyle w:val="000000000000" w:firstRow="0" w:lastRow="0" w:firstColumn="0" w:lastColumn="0" w:oddVBand="0" w:evenVBand="0" w:oddHBand="0" w:evenHBand="0" w:firstRowFirstColumn="0" w:firstRowLastColumn="0" w:lastRowFirstColumn="0" w:lastRowLastColumn="0"/>
              <w:rPr>
                <w:color w:val="EE0000"/>
                <w:lang w:val="es-US"/>
              </w:rPr>
            </w:pPr>
            <w:r w:rsidRPr="003C7A63">
              <w:rPr>
                <w:color w:val="EE0000"/>
                <w:lang w:val="es-US"/>
              </w:rPr>
              <w:t>unidad</w:t>
            </w:r>
          </w:p>
        </w:tc>
        <w:tc>
          <w:tcPr>
            <w:tcW w:w="0" w:type="auto"/>
            <w:hideMark/>
          </w:tcPr>
          <w:p w14:paraId="7319DBA2" w14:textId="77777777" w:rsidR="003C7A63" w:rsidRPr="003C7A63" w:rsidRDefault="003C7A63" w:rsidP="003C7A63">
            <w:pPr>
              <w:spacing w:after="160" w:line="259" w:lineRule="auto"/>
              <w:cnfStyle w:val="000000000000" w:firstRow="0" w:lastRow="0" w:firstColumn="0" w:lastColumn="0" w:oddVBand="0" w:evenVBand="0" w:oddHBand="0" w:evenHBand="0" w:firstRowFirstColumn="0" w:firstRowLastColumn="0" w:lastRowFirstColumn="0" w:lastRowLastColumn="0"/>
              <w:rPr>
                <w:color w:val="EE0000"/>
                <w:lang w:val="es-US"/>
              </w:rPr>
            </w:pPr>
            <w:r w:rsidRPr="003C7A63">
              <w:rPr>
                <w:color w:val="EE0000"/>
                <w:lang w:val="es-US"/>
              </w:rPr>
              <w:t>1</w:t>
            </w:r>
          </w:p>
        </w:tc>
        <w:tc>
          <w:tcPr>
            <w:tcW w:w="0" w:type="auto"/>
            <w:hideMark/>
          </w:tcPr>
          <w:p w14:paraId="420BC02D" w14:textId="77777777" w:rsidR="003C7A63" w:rsidRPr="003C7A63" w:rsidRDefault="003C7A63" w:rsidP="003C7A63">
            <w:pPr>
              <w:spacing w:after="160" w:line="259" w:lineRule="auto"/>
              <w:cnfStyle w:val="000000000000" w:firstRow="0" w:lastRow="0" w:firstColumn="0" w:lastColumn="0" w:oddVBand="0" w:evenVBand="0" w:oddHBand="0" w:evenHBand="0" w:firstRowFirstColumn="0" w:firstRowLastColumn="0" w:lastRowFirstColumn="0" w:lastRowLastColumn="0"/>
              <w:rPr>
                <w:color w:val="EE0000"/>
                <w:lang w:val="es-US"/>
              </w:rPr>
            </w:pPr>
            <w:r w:rsidRPr="003C7A63">
              <w:rPr>
                <w:color w:val="EE0000"/>
                <w:lang w:val="es-US"/>
              </w:rPr>
              <w:t>1.000,00</w:t>
            </w:r>
          </w:p>
        </w:tc>
        <w:tc>
          <w:tcPr>
            <w:tcW w:w="0" w:type="auto"/>
            <w:hideMark/>
          </w:tcPr>
          <w:p w14:paraId="57D84E98" w14:textId="77777777" w:rsidR="003C7A63" w:rsidRPr="003C7A63" w:rsidRDefault="003C7A63" w:rsidP="003C7A63">
            <w:pPr>
              <w:spacing w:after="160" w:line="259" w:lineRule="auto"/>
              <w:cnfStyle w:val="000000000000" w:firstRow="0" w:lastRow="0" w:firstColumn="0" w:lastColumn="0" w:oddVBand="0" w:evenVBand="0" w:oddHBand="0" w:evenHBand="0" w:firstRowFirstColumn="0" w:firstRowLastColumn="0" w:lastRowFirstColumn="0" w:lastRowLastColumn="0"/>
              <w:rPr>
                <w:color w:val="EE0000"/>
                <w:lang w:val="es-US"/>
              </w:rPr>
            </w:pPr>
            <w:r w:rsidRPr="003C7A63">
              <w:rPr>
                <w:color w:val="EE0000"/>
                <w:lang w:val="es-US"/>
              </w:rPr>
              <w:t>1.000,00</w:t>
            </w:r>
          </w:p>
        </w:tc>
      </w:tr>
      <w:tr w:rsidR="003C7A63" w:rsidRPr="003C7A63" w14:paraId="01C2B45D" w14:textId="77777777" w:rsidTr="003C7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68488F" w14:textId="77777777" w:rsidR="003C7A63" w:rsidRPr="003C7A63" w:rsidRDefault="003C7A63" w:rsidP="003C7A63">
            <w:pPr>
              <w:spacing w:after="160" w:line="259" w:lineRule="auto"/>
              <w:rPr>
                <w:color w:val="EE0000"/>
                <w:lang w:val="es-US"/>
              </w:rPr>
            </w:pPr>
            <w:r w:rsidRPr="003C7A63">
              <w:rPr>
                <w:color w:val="EE0000"/>
                <w:lang w:val="es-US"/>
              </w:rPr>
              <w:t>3</w:t>
            </w:r>
          </w:p>
        </w:tc>
        <w:tc>
          <w:tcPr>
            <w:tcW w:w="0" w:type="auto"/>
            <w:hideMark/>
          </w:tcPr>
          <w:p w14:paraId="5BB45A95" w14:textId="77777777" w:rsidR="003C7A63" w:rsidRPr="003C7A63" w:rsidRDefault="003C7A63" w:rsidP="003C7A63">
            <w:pPr>
              <w:spacing w:after="160" w:line="259" w:lineRule="auto"/>
              <w:cnfStyle w:val="000000100000" w:firstRow="0" w:lastRow="0" w:firstColumn="0" w:lastColumn="0" w:oddVBand="0" w:evenVBand="0" w:oddHBand="1" w:evenHBand="0" w:firstRowFirstColumn="0" w:firstRowLastColumn="0" w:lastRowFirstColumn="0" w:lastRowLastColumn="0"/>
              <w:rPr>
                <w:color w:val="EE0000"/>
                <w:lang w:val="es-US"/>
              </w:rPr>
            </w:pPr>
            <w:r w:rsidRPr="003C7A63">
              <w:rPr>
                <w:color w:val="EE0000"/>
                <w:lang w:val="es-US"/>
              </w:rPr>
              <w:t>Señalética y letreros turísticos</w:t>
            </w:r>
          </w:p>
        </w:tc>
        <w:tc>
          <w:tcPr>
            <w:tcW w:w="0" w:type="auto"/>
            <w:hideMark/>
          </w:tcPr>
          <w:p w14:paraId="3103EEA8" w14:textId="77777777" w:rsidR="003C7A63" w:rsidRPr="003C7A63" w:rsidRDefault="003C7A63" w:rsidP="003C7A63">
            <w:pPr>
              <w:spacing w:after="160" w:line="259" w:lineRule="auto"/>
              <w:cnfStyle w:val="000000100000" w:firstRow="0" w:lastRow="0" w:firstColumn="0" w:lastColumn="0" w:oddVBand="0" w:evenVBand="0" w:oddHBand="1" w:evenHBand="0" w:firstRowFirstColumn="0" w:firstRowLastColumn="0" w:lastRowFirstColumn="0" w:lastRowLastColumn="0"/>
              <w:rPr>
                <w:color w:val="EE0000"/>
                <w:lang w:val="es-US"/>
              </w:rPr>
            </w:pPr>
            <w:r w:rsidRPr="003C7A63">
              <w:rPr>
                <w:color w:val="EE0000"/>
                <w:lang w:val="es-US"/>
              </w:rPr>
              <w:t>cartel</w:t>
            </w:r>
          </w:p>
        </w:tc>
        <w:tc>
          <w:tcPr>
            <w:tcW w:w="0" w:type="auto"/>
            <w:hideMark/>
          </w:tcPr>
          <w:p w14:paraId="7EE7656A" w14:textId="77777777" w:rsidR="003C7A63" w:rsidRPr="003C7A63" w:rsidRDefault="003C7A63" w:rsidP="003C7A63">
            <w:pPr>
              <w:spacing w:after="160" w:line="259" w:lineRule="auto"/>
              <w:cnfStyle w:val="000000100000" w:firstRow="0" w:lastRow="0" w:firstColumn="0" w:lastColumn="0" w:oddVBand="0" w:evenVBand="0" w:oddHBand="1" w:evenHBand="0" w:firstRowFirstColumn="0" w:firstRowLastColumn="0" w:lastRowFirstColumn="0" w:lastRowLastColumn="0"/>
              <w:rPr>
                <w:color w:val="EE0000"/>
                <w:lang w:val="es-US"/>
              </w:rPr>
            </w:pPr>
            <w:r w:rsidRPr="003C7A63">
              <w:rPr>
                <w:color w:val="EE0000"/>
                <w:lang w:val="es-US"/>
              </w:rPr>
              <w:t>6</w:t>
            </w:r>
          </w:p>
        </w:tc>
        <w:tc>
          <w:tcPr>
            <w:tcW w:w="0" w:type="auto"/>
            <w:hideMark/>
          </w:tcPr>
          <w:p w14:paraId="0E2A912A" w14:textId="77777777" w:rsidR="003C7A63" w:rsidRPr="003C7A63" w:rsidRDefault="003C7A63" w:rsidP="003C7A63">
            <w:pPr>
              <w:spacing w:after="160" w:line="259" w:lineRule="auto"/>
              <w:cnfStyle w:val="000000100000" w:firstRow="0" w:lastRow="0" w:firstColumn="0" w:lastColumn="0" w:oddVBand="0" w:evenVBand="0" w:oddHBand="1" w:evenHBand="0" w:firstRowFirstColumn="0" w:firstRowLastColumn="0" w:lastRowFirstColumn="0" w:lastRowLastColumn="0"/>
              <w:rPr>
                <w:color w:val="EE0000"/>
                <w:lang w:val="es-US"/>
              </w:rPr>
            </w:pPr>
            <w:r w:rsidRPr="003C7A63">
              <w:rPr>
                <w:color w:val="EE0000"/>
                <w:lang w:val="es-US"/>
              </w:rPr>
              <w:t>30,00</w:t>
            </w:r>
          </w:p>
        </w:tc>
        <w:tc>
          <w:tcPr>
            <w:tcW w:w="0" w:type="auto"/>
            <w:hideMark/>
          </w:tcPr>
          <w:p w14:paraId="120FC344" w14:textId="77777777" w:rsidR="003C7A63" w:rsidRPr="003C7A63" w:rsidRDefault="003C7A63" w:rsidP="003C7A63">
            <w:pPr>
              <w:spacing w:after="160" w:line="259" w:lineRule="auto"/>
              <w:cnfStyle w:val="000000100000" w:firstRow="0" w:lastRow="0" w:firstColumn="0" w:lastColumn="0" w:oddVBand="0" w:evenVBand="0" w:oddHBand="1" w:evenHBand="0" w:firstRowFirstColumn="0" w:firstRowLastColumn="0" w:lastRowFirstColumn="0" w:lastRowLastColumn="0"/>
              <w:rPr>
                <w:color w:val="EE0000"/>
                <w:lang w:val="es-US"/>
              </w:rPr>
            </w:pPr>
            <w:r w:rsidRPr="003C7A63">
              <w:rPr>
                <w:color w:val="EE0000"/>
                <w:lang w:val="es-US"/>
              </w:rPr>
              <w:t>180,00</w:t>
            </w:r>
          </w:p>
        </w:tc>
      </w:tr>
      <w:tr w:rsidR="00C5605B" w:rsidRPr="003C7A63" w14:paraId="5040C672" w14:textId="77777777" w:rsidTr="003C7A63">
        <w:tc>
          <w:tcPr>
            <w:cnfStyle w:val="001000000000" w:firstRow="0" w:lastRow="0" w:firstColumn="1" w:lastColumn="0" w:oddVBand="0" w:evenVBand="0" w:oddHBand="0" w:evenHBand="0" w:firstRowFirstColumn="0" w:firstRowLastColumn="0" w:lastRowFirstColumn="0" w:lastRowLastColumn="0"/>
            <w:tcW w:w="0" w:type="auto"/>
          </w:tcPr>
          <w:p w14:paraId="3E8A45A2" w14:textId="77777777" w:rsidR="00C5605B" w:rsidRPr="003C7A63" w:rsidRDefault="00C5605B" w:rsidP="003C7A63">
            <w:pPr>
              <w:rPr>
                <w:color w:val="EE0000"/>
                <w:lang w:val="es-US"/>
              </w:rPr>
            </w:pPr>
          </w:p>
        </w:tc>
        <w:tc>
          <w:tcPr>
            <w:tcW w:w="0" w:type="auto"/>
          </w:tcPr>
          <w:p w14:paraId="599E2B9F" w14:textId="77777777" w:rsidR="00C5605B" w:rsidRPr="003C7A63" w:rsidRDefault="00C5605B" w:rsidP="003C7A63">
            <w:pPr>
              <w:cnfStyle w:val="000000000000" w:firstRow="0" w:lastRow="0" w:firstColumn="0" w:lastColumn="0" w:oddVBand="0" w:evenVBand="0" w:oddHBand="0" w:evenHBand="0" w:firstRowFirstColumn="0" w:firstRowLastColumn="0" w:lastRowFirstColumn="0" w:lastRowLastColumn="0"/>
              <w:rPr>
                <w:color w:val="EE0000"/>
                <w:lang w:val="es-US"/>
              </w:rPr>
            </w:pPr>
          </w:p>
        </w:tc>
        <w:tc>
          <w:tcPr>
            <w:tcW w:w="0" w:type="auto"/>
          </w:tcPr>
          <w:p w14:paraId="23FC4F73" w14:textId="77777777" w:rsidR="00C5605B" w:rsidRPr="003C7A63" w:rsidRDefault="00C5605B" w:rsidP="003C7A63">
            <w:pPr>
              <w:cnfStyle w:val="000000000000" w:firstRow="0" w:lastRow="0" w:firstColumn="0" w:lastColumn="0" w:oddVBand="0" w:evenVBand="0" w:oddHBand="0" w:evenHBand="0" w:firstRowFirstColumn="0" w:firstRowLastColumn="0" w:lastRowFirstColumn="0" w:lastRowLastColumn="0"/>
              <w:rPr>
                <w:color w:val="EE0000"/>
                <w:lang w:val="es-US"/>
              </w:rPr>
            </w:pPr>
          </w:p>
        </w:tc>
        <w:tc>
          <w:tcPr>
            <w:tcW w:w="0" w:type="auto"/>
          </w:tcPr>
          <w:p w14:paraId="2180BCB4" w14:textId="77777777" w:rsidR="00C5605B" w:rsidRPr="003C7A63" w:rsidRDefault="00C5605B" w:rsidP="003C7A63">
            <w:pPr>
              <w:cnfStyle w:val="000000000000" w:firstRow="0" w:lastRow="0" w:firstColumn="0" w:lastColumn="0" w:oddVBand="0" w:evenVBand="0" w:oddHBand="0" w:evenHBand="0" w:firstRowFirstColumn="0" w:firstRowLastColumn="0" w:lastRowFirstColumn="0" w:lastRowLastColumn="0"/>
              <w:rPr>
                <w:color w:val="EE0000"/>
                <w:lang w:val="es-US"/>
              </w:rPr>
            </w:pPr>
          </w:p>
        </w:tc>
        <w:tc>
          <w:tcPr>
            <w:tcW w:w="0" w:type="auto"/>
          </w:tcPr>
          <w:p w14:paraId="62D41BA2" w14:textId="77777777" w:rsidR="00C5605B" w:rsidRPr="003C7A63" w:rsidRDefault="00C5605B" w:rsidP="003C7A63">
            <w:pPr>
              <w:cnfStyle w:val="000000000000" w:firstRow="0" w:lastRow="0" w:firstColumn="0" w:lastColumn="0" w:oddVBand="0" w:evenVBand="0" w:oddHBand="0" w:evenHBand="0" w:firstRowFirstColumn="0" w:firstRowLastColumn="0" w:lastRowFirstColumn="0" w:lastRowLastColumn="0"/>
              <w:rPr>
                <w:color w:val="EE0000"/>
                <w:lang w:val="es-US"/>
              </w:rPr>
            </w:pPr>
          </w:p>
        </w:tc>
        <w:tc>
          <w:tcPr>
            <w:tcW w:w="0" w:type="auto"/>
          </w:tcPr>
          <w:p w14:paraId="7E34F24F" w14:textId="77777777" w:rsidR="00C5605B" w:rsidRPr="003C7A63" w:rsidRDefault="00C5605B" w:rsidP="003C7A63">
            <w:pPr>
              <w:cnfStyle w:val="000000000000" w:firstRow="0" w:lastRow="0" w:firstColumn="0" w:lastColumn="0" w:oddVBand="0" w:evenVBand="0" w:oddHBand="0" w:evenHBand="0" w:firstRowFirstColumn="0" w:firstRowLastColumn="0" w:lastRowFirstColumn="0" w:lastRowLastColumn="0"/>
              <w:rPr>
                <w:color w:val="EE0000"/>
                <w:lang w:val="es-US"/>
              </w:rPr>
            </w:pPr>
          </w:p>
        </w:tc>
      </w:tr>
    </w:tbl>
    <w:p w14:paraId="5A1837CB" w14:textId="77777777" w:rsidR="003C7A63" w:rsidRDefault="003C7A63" w:rsidP="003C7A63"/>
    <w:p w14:paraId="32E01102" w14:textId="2D501883" w:rsidR="00C5605B" w:rsidRPr="00C5605B" w:rsidRDefault="003C7A63" w:rsidP="003C7A63">
      <w:pPr>
        <w:rPr>
          <w:b/>
          <w:bCs/>
          <w:color w:val="EE0000"/>
        </w:rPr>
      </w:pPr>
      <w:r w:rsidRPr="003C7A63">
        <w:t xml:space="preserve"> </w:t>
      </w:r>
      <w:r w:rsidRPr="003C7A63">
        <w:rPr>
          <w:b/>
          <w:bCs/>
          <w:color w:val="EE0000"/>
        </w:rPr>
        <w:t>Total, referencial del proyecto</w:t>
      </w:r>
      <w:r w:rsidRPr="00707DCF">
        <w:rPr>
          <w:b/>
          <w:bCs/>
          <w:color w:val="FF0000"/>
        </w:rPr>
        <w:t>:</w:t>
      </w:r>
      <w:r w:rsidRPr="00707DCF">
        <w:rPr>
          <w:color w:val="FF0000"/>
        </w:rPr>
        <w:t xml:space="preserve">  </w:t>
      </w:r>
      <w:r w:rsidR="00707DCF" w:rsidRPr="00707DCF">
        <w:rPr>
          <w:color w:val="FF0000"/>
        </w:rPr>
        <w:t>7,230</w:t>
      </w:r>
    </w:p>
    <w:p w14:paraId="59E8C1C3" w14:textId="76ED93F0" w:rsidR="008279D5" w:rsidRDefault="003C7A63">
      <w:pPr>
        <w:pStyle w:val="Ttulo1"/>
        <w:numPr>
          <w:ilvl w:val="0"/>
          <w:numId w:val="1"/>
        </w:numPr>
      </w:pPr>
      <w:r>
        <w:t xml:space="preserve">CRONOGRAMA DE ACTIVIDADES </w:t>
      </w:r>
    </w:p>
    <w:p w14:paraId="7BEBD49E" w14:textId="60B7682A" w:rsidR="005B3E6E" w:rsidRPr="005B3E6E" w:rsidRDefault="005B3E6E" w:rsidP="005B3E6E">
      <w:r w:rsidRPr="005B3E6E">
        <w:rPr>
          <w:color w:val="EE0000"/>
        </w:rPr>
        <w:t>EJEMPLO</w:t>
      </w:r>
      <w:r>
        <w:t xml:space="preserve"> </w:t>
      </w:r>
    </w:p>
    <w:tbl>
      <w:tblPr>
        <w:tblStyle w:val="Tablanormal1"/>
        <w:tblW w:w="0" w:type="auto"/>
        <w:tblLook w:val="04A0" w:firstRow="1" w:lastRow="0" w:firstColumn="1" w:lastColumn="0" w:noHBand="0" w:noVBand="1"/>
      </w:tblPr>
      <w:tblGrid>
        <w:gridCol w:w="516"/>
        <w:gridCol w:w="3106"/>
        <w:gridCol w:w="809"/>
        <w:gridCol w:w="809"/>
        <w:gridCol w:w="809"/>
        <w:gridCol w:w="941"/>
        <w:gridCol w:w="2357"/>
      </w:tblGrid>
      <w:tr w:rsidR="005B3E6E" w:rsidRPr="003C7A63" w14:paraId="13A7AACD" w14:textId="77777777" w:rsidTr="003C7A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64975E" w14:textId="77777777" w:rsidR="003C7A63" w:rsidRPr="003C7A63" w:rsidRDefault="003C7A63" w:rsidP="003C7A63">
            <w:pPr>
              <w:spacing w:after="160" w:line="259" w:lineRule="auto"/>
              <w:rPr>
                <w:color w:val="EE0000"/>
                <w:lang w:val="es-US"/>
              </w:rPr>
            </w:pPr>
            <w:r w:rsidRPr="003C7A63">
              <w:rPr>
                <w:color w:val="EE0000"/>
                <w:lang w:val="es-US"/>
              </w:rPr>
              <w:t>N.º</w:t>
            </w:r>
          </w:p>
        </w:tc>
        <w:tc>
          <w:tcPr>
            <w:tcW w:w="0" w:type="auto"/>
            <w:hideMark/>
          </w:tcPr>
          <w:p w14:paraId="330FCAEA" w14:textId="77777777" w:rsidR="003C7A63" w:rsidRPr="003C7A63" w:rsidRDefault="003C7A63" w:rsidP="003C7A63">
            <w:pPr>
              <w:spacing w:after="160" w:line="259" w:lineRule="auto"/>
              <w:cnfStyle w:val="100000000000" w:firstRow="1" w:lastRow="0" w:firstColumn="0" w:lastColumn="0" w:oddVBand="0" w:evenVBand="0" w:oddHBand="0" w:evenHBand="0" w:firstRowFirstColumn="0" w:firstRowLastColumn="0" w:lastRowFirstColumn="0" w:lastRowLastColumn="0"/>
              <w:rPr>
                <w:color w:val="EE0000"/>
                <w:lang w:val="es-US"/>
              </w:rPr>
            </w:pPr>
            <w:r w:rsidRPr="003C7A63">
              <w:rPr>
                <w:color w:val="EE0000"/>
                <w:lang w:val="es-US"/>
              </w:rPr>
              <w:t>Actividad</w:t>
            </w:r>
          </w:p>
        </w:tc>
        <w:tc>
          <w:tcPr>
            <w:tcW w:w="0" w:type="auto"/>
            <w:hideMark/>
          </w:tcPr>
          <w:p w14:paraId="7FE83DB5" w14:textId="77777777" w:rsidR="003C7A63" w:rsidRPr="003C7A63" w:rsidRDefault="003C7A63" w:rsidP="003C7A63">
            <w:pPr>
              <w:spacing w:after="160" w:line="259" w:lineRule="auto"/>
              <w:cnfStyle w:val="100000000000" w:firstRow="1" w:lastRow="0" w:firstColumn="0" w:lastColumn="0" w:oddVBand="0" w:evenVBand="0" w:oddHBand="0" w:evenHBand="0" w:firstRowFirstColumn="0" w:firstRowLastColumn="0" w:lastRowFirstColumn="0" w:lastRowLastColumn="0"/>
              <w:rPr>
                <w:color w:val="EE0000"/>
                <w:lang w:val="es-US"/>
              </w:rPr>
            </w:pPr>
            <w:r w:rsidRPr="003C7A63">
              <w:rPr>
                <w:color w:val="EE0000"/>
                <w:lang w:val="es-US"/>
              </w:rPr>
              <w:t>Mes 1-3</w:t>
            </w:r>
          </w:p>
        </w:tc>
        <w:tc>
          <w:tcPr>
            <w:tcW w:w="0" w:type="auto"/>
            <w:hideMark/>
          </w:tcPr>
          <w:p w14:paraId="0B944CA2" w14:textId="77777777" w:rsidR="003C7A63" w:rsidRPr="003C7A63" w:rsidRDefault="003C7A63" w:rsidP="003C7A63">
            <w:pPr>
              <w:spacing w:after="160" w:line="259" w:lineRule="auto"/>
              <w:cnfStyle w:val="100000000000" w:firstRow="1" w:lastRow="0" w:firstColumn="0" w:lastColumn="0" w:oddVBand="0" w:evenVBand="0" w:oddHBand="0" w:evenHBand="0" w:firstRowFirstColumn="0" w:firstRowLastColumn="0" w:lastRowFirstColumn="0" w:lastRowLastColumn="0"/>
              <w:rPr>
                <w:color w:val="EE0000"/>
                <w:lang w:val="es-US"/>
              </w:rPr>
            </w:pPr>
            <w:r w:rsidRPr="003C7A63">
              <w:rPr>
                <w:color w:val="EE0000"/>
                <w:lang w:val="es-US"/>
              </w:rPr>
              <w:t>Mes 4-6</w:t>
            </w:r>
          </w:p>
        </w:tc>
        <w:tc>
          <w:tcPr>
            <w:tcW w:w="0" w:type="auto"/>
            <w:hideMark/>
          </w:tcPr>
          <w:p w14:paraId="534C8A57" w14:textId="77777777" w:rsidR="003C7A63" w:rsidRPr="003C7A63" w:rsidRDefault="003C7A63" w:rsidP="003C7A63">
            <w:pPr>
              <w:spacing w:after="160" w:line="259" w:lineRule="auto"/>
              <w:cnfStyle w:val="100000000000" w:firstRow="1" w:lastRow="0" w:firstColumn="0" w:lastColumn="0" w:oddVBand="0" w:evenVBand="0" w:oddHBand="0" w:evenHBand="0" w:firstRowFirstColumn="0" w:firstRowLastColumn="0" w:lastRowFirstColumn="0" w:lastRowLastColumn="0"/>
              <w:rPr>
                <w:color w:val="EE0000"/>
                <w:lang w:val="es-US"/>
              </w:rPr>
            </w:pPr>
            <w:r w:rsidRPr="003C7A63">
              <w:rPr>
                <w:color w:val="EE0000"/>
                <w:lang w:val="es-US"/>
              </w:rPr>
              <w:t>Mes 7-9</w:t>
            </w:r>
          </w:p>
        </w:tc>
        <w:tc>
          <w:tcPr>
            <w:tcW w:w="0" w:type="auto"/>
            <w:hideMark/>
          </w:tcPr>
          <w:p w14:paraId="3A63FAE1" w14:textId="77777777" w:rsidR="003C7A63" w:rsidRPr="003C7A63" w:rsidRDefault="003C7A63" w:rsidP="003C7A63">
            <w:pPr>
              <w:spacing w:after="160" w:line="259" w:lineRule="auto"/>
              <w:cnfStyle w:val="100000000000" w:firstRow="1" w:lastRow="0" w:firstColumn="0" w:lastColumn="0" w:oddVBand="0" w:evenVBand="0" w:oddHBand="0" w:evenHBand="0" w:firstRowFirstColumn="0" w:firstRowLastColumn="0" w:lastRowFirstColumn="0" w:lastRowLastColumn="0"/>
              <w:rPr>
                <w:color w:val="EE0000"/>
                <w:lang w:val="es-US"/>
              </w:rPr>
            </w:pPr>
            <w:r w:rsidRPr="003C7A63">
              <w:rPr>
                <w:color w:val="EE0000"/>
                <w:lang w:val="es-US"/>
              </w:rPr>
              <w:t>Mes 10-12</w:t>
            </w:r>
          </w:p>
        </w:tc>
        <w:tc>
          <w:tcPr>
            <w:tcW w:w="0" w:type="auto"/>
            <w:hideMark/>
          </w:tcPr>
          <w:p w14:paraId="289C6A53" w14:textId="77777777" w:rsidR="003C7A63" w:rsidRPr="003C7A63" w:rsidRDefault="003C7A63" w:rsidP="003C7A63">
            <w:pPr>
              <w:spacing w:after="160" w:line="259" w:lineRule="auto"/>
              <w:cnfStyle w:val="100000000000" w:firstRow="1" w:lastRow="0" w:firstColumn="0" w:lastColumn="0" w:oddVBand="0" w:evenVBand="0" w:oddHBand="0" w:evenHBand="0" w:firstRowFirstColumn="0" w:firstRowLastColumn="0" w:lastRowFirstColumn="0" w:lastRowLastColumn="0"/>
              <w:rPr>
                <w:color w:val="EE0000"/>
                <w:lang w:val="es-US"/>
              </w:rPr>
            </w:pPr>
            <w:r w:rsidRPr="003C7A63">
              <w:rPr>
                <w:color w:val="EE0000"/>
                <w:lang w:val="es-US"/>
              </w:rPr>
              <w:t>Responsable(s)</w:t>
            </w:r>
          </w:p>
        </w:tc>
      </w:tr>
      <w:tr w:rsidR="005B3E6E" w:rsidRPr="003C7A63" w14:paraId="69DD8E18" w14:textId="77777777" w:rsidTr="003C7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503A3D" w14:textId="77777777" w:rsidR="003C7A63" w:rsidRPr="003C7A63" w:rsidRDefault="003C7A63" w:rsidP="003C7A63">
            <w:pPr>
              <w:spacing w:after="160" w:line="259" w:lineRule="auto"/>
              <w:rPr>
                <w:color w:val="EE0000"/>
                <w:lang w:val="es-US"/>
              </w:rPr>
            </w:pPr>
            <w:r w:rsidRPr="003C7A63">
              <w:rPr>
                <w:color w:val="EE0000"/>
                <w:lang w:val="es-US"/>
              </w:rPr>
              <w:t>1</w:t>
            </w:r>
          </w:p>
        </w:tc>
        <w:tc>
          <w:tcPr>
            <w:tcW w:w="0" w:type="auto"/>
            <w:hideMark/>
          </w:tcPr>
          <w:p w14:paraId="7AD6FFBD" w14:textId="77777777" w:rsidR="003C7A63" w:rsidRPr="003C7A63" w:rsidRDefault="003C7A63" w:rsidP="003C7A63">
            <w:pPr>
              <w:spacing w:after="160" w:line="259" w:lineRule="auto"/>
              <w:cnfStyle w:val="000000100000" w:firstRow="0" w:lastRow="0" w:firstColumn="0" w:lastColumn="0" w:oddVBand="0" w:evenVBand="0" w:oddHBand="1" w:evenHBand="0" w:firstRowFirstColumn="0" w:firstRowLastColumn="0" w:lastRowFirstColumn="0" w:lastRowLastColumn="0"/>
              <w:rPr>
                <w:color w:val="EE0000"/>
                <w:lang w:val="es-US"/>
              </w:rPr>
            </w:pPr>
            <w:r w:rsidRPr="003C7A63">
              <w:rPr>
                <w:color w:val="EE0000"/>
                <w:lang w:val="es-US"/>
              </w:rPr>
              <w:t>Adecuación de una cabaña para alojamiento</w:t>
            </w:r>
          </w:p>
        </w:tc>
        <w:tc>
          <w:tcPr>
            <w:tcW w:w="0" w:type="auto"/>
            <w:hideMark/>
          </w:tcPr>
          <w:p w14:paraId="251DDDBD" w14:textId="77777777" w:rsidR="003C7A63" w:rsidRPr="003C7A63" w:rsidRDefault="003C7A63" w:rsidP="003C7A63">
            <w:pPr>
              <w:spacing w:after="160" w:line="259" w:lineRule="auto"/>
              <w:cnfStyle w:val="000000100000" w:firstRow="0" w:lastRow="0" w:firstColumn="0" w:lastColumn="0" w:oddVBand="0" w:evenVBand="0" w:oddHBand="1" w:evenHBand="0" w:firstRowFirstColumn="0" w:firstRowLastColumn="0" w:lastRowFirstColumn="0" w:lastRowLastColumn="0"/>
              <w:rPr>
                <w:color w:val="EE0000"/>
                <w:lang w:val="es-US"/>
              </w:rPr>
            </w:pPr>
            <w:r w:rsidRPr="003C7A63">
              <w:rPr>
                <w:rFonts w:ascii="Segoe UI Emoji" w:hAnsi="Segoe UI Emoji" w:cs="Segoe UI Emoji"/>
                <w:color w:val="EE0000"/>
                <w:lang w:val="es-US"/>
              </w:rPr>
              <w:t>✅</w:t>
            </w:r>
          </w:p>
        </w:tc>
        <w:tc>
          <w:tcPr>
            <w:tcW w:w="0" w:type="auto"/>
            <w:hideMark/>
          </w:tcPr>
          <w:p w14:paraId="05D05AAE" w14:textId="77777777" w:rsidR="003C7A63" w:rsidRPr="003C7A63" w:rsidRDefault="003C7A63" w:rsidP="003C7A63">
            <w:pPr>
              <w:spacing w:after="160" w:line="259" w:lineRule="auto"/>
              <w:cnfStyle w:val="000000100000" w:firstRow="0" w:lastRow="0" w:firstColumn="0" w:lastColumn="0" w:oddVBand="0" w:evenVBand="0" w:oddHBand="1" w:evenHBand="0" w:firstRowFirstColumn="0" w:firstRowLastColumn="0" w:lastRowFirstColumn="0" w:lastRowLastColumn="0"/>
              <w:rPr>
                <w:color w:val="EE0000"/>
                <w:lang w:val="es-US"/>
              </w:rPr>
            </w:pPr>
            <w:r w:rsidRPr="003C7A63">
              <w:rPr>
                <w:rFonts w:ascii="Segoe UI Emoji" w:hAnsi="Segoe UI Emoji" w:cs="Segoe UI Emoji"/>
                <w:color w:val="EE0000"/>
                <w:lang w:val="es-US"/>
              </w:rPr>
              <w:t>✅</w:t>
            </w:r>
          </w:p>
        </w:tc>
        <w:tc>
          <w:tcPr>
            <w:tcW w:w="0" w:type="auto"/>
            <w:hideMark/>
          </w:tcPr>
          <w:p w14:paraId="25336F79" w14:textId="77777777" w:rsidR="003C7A63" w:rsidRPr="003C7A63" w:rsidRDefault="003C7A63" w:rsidP="003C7A63">
            <w:pPr>
              <w:spacing w:after="160" w:line="259" w:lineRule="auto"/>
              <w:cnfStyle w:val="000000100000" w:firstRow="0" w:lastRow="0" w:firstColumn="0" w:lastColumn="0" w:oddVBand="0" w:evenVBand="0" w:oddHBand="1" w:evenHBand="0" w:firstRowFirstColumn="0" w:firstRowLastColumn="0" w:lastRowFirstColumn="0" w:lastRowLastColumn="0"/>
              <w:rPr>
                <w:color w:val="EE0000"/>
                <w:lang w:val="es-US"/>
              </w:rPr>
            </w:pPr>
          </w:p>
        </w:tc>
        <w:tc>
          <w:tcPr>
            <w:tcW w:w="0" w:type="auto"/>
            <w:hideMark/>
          </w:tcPr>
          <w:p w14:paraId="41483984" w14:textId="77777777" w:rsidR="003C7A63" w:rsidRPr="003C7A63" w:rsidRDefault="003C7A63" w:rsidP="003C7A63">
            <w:pPr>
              <w:spacing w:after="160" w:line="259" w:lineRule="auto"/>
              <w:cnfStyle w:val="000000100000" w:firstRow="0" w:lastRow="0" w:firstColumn="0" w:lastColumn="0" w:oddVBand="0" w:evenVBand="0" w:oddHBand="1" w:evenHBand="0" w:firstRowFirstColumn="0" w:firstRowLastColumn="0" w:lastRowFirstColumn="0" w:lastRowLastColumn="0"/>
              <w:rPr>
                <w:color w:val="EE0000"/>
                <w:lang w:val="es-US"/>
              </w:rPr>
            </w:pPr>
          </w:p>
        </w:tc>
        <w:tc>
          <w:tcPr>
            <w:tcW w:w="0" w:type="auto"/>
            <w:hideMark/>
          </w:tcPr>
          <w:p w14:paraId="0AD35E83" w14:textId="77777777" w:rsidR="003C7A63" w:rsidRPr="003C7A63" w:rsidRDefault="003C7A63" w:rsidP="003C7A63">
            <w:pPr>
              <w:spacing w:after="160" w:line="259" w:lineRule="auto"/>
              <w:cnfStyle w:val="000000100000" w:firstRow="0" w:lastRow="0" w:firstColumn="0" w:lastColumn="0" w:oddVBand="0" w:evenVBand="0" w:oddHBand="1" w:evenHBand="0" w:firstRowFirstColumn="0" w:firstRowLastColumn="0" w:lastRowFirstColumn="0" w:lastRowLastColumn="0"/>
              <w:rPr>
                <w:color w:val="EE0000"/>
                <w:lang w:val="es-US"/>
              </w:rPr>
            </w:pPr>
            <w:r w:rsidRPr="003C7A63">
              <w:rPr>
                <w:color w:val="EE0000"/>
                <w:lang w:val="es-US"/>
              </w:rPr>
              <w:t>Comité comunitario / obreros</w:t>
            </w:r>
          </w:p>
        </w:tc>
      </w:tr>
      <w:tr w:rsidR="005B3E6E" w:rsidRPr="003C7A63" w14:paraId="353F6614" w14:textId="77777777" w:rsidTr="003C7A63">
        <w:tc>
          <w:tcPr>
            <w:cnfStyle w:val="001000000000" w:firstRow="0" w:lastRow="0" w:firstColumn="1" w:lastColumn="0" w:oddVBand="0" w:evenVBand="0" w:oddHBand="0" w:evenHBand="0" w:firstRowFirstColumn="0" w:firstRowLastColumn="0" w:lastRowFirstColumn="0" w:lastRowLastColumn="0"/>
            <w:tcW w:w="0" w:type="auto"/>
            <w:hideMark/>
          </w:tcPr>
          <w:p w14:paraId="73A12BFF" w14:textId="77777777" w:rsidR="003C7A63" w:rsidRPr="003C7A63" w:rsidRDefault="003C7A63" w:rsidP="003C7A63">
            <w:pPr>
              <w:spacing w:after="160" w:line="259" w:lineRule="auto"/>
              <w:rPr>
                <w:color w:val="EE0000"/>
                <w:lang w:val="es-US"/>
              </w:rPr>
            </w:pPr>
            <w:r w:rsidRPr="003C7A63">
              <w:rPr>
                <w:color w:val="EE0000"/>
                <w:lang w:val="es-US"/>
              </w:rPr>
              <w:t>2</w:t>
            </w:r>
          </w:p>
        </w:tc>
        <w:tc>
          <w:tcPr>
            <w:tcW w:w="0" w:type="auto"/>
            <w:hideMark/>
          </w:tcPr>
          <w:p w14:paraId="0921CA74" w14:textId="77777777" w:rsidR="003C7A63" w:rsidRPr="003C7A63" w:rsidRDefault="003C7A63" w:rsidP="003C7A63">
            <w:pPr>
              <w:spacing w:after="160" w:line="259" w:lineRule="auto"/>
              <w:cnfStyle w:val="000000000000" w:firstRow="0" w:lastRow="0" w:firstColumn="0" w:lastColumn="0" w:oddVBand="0" w:evenVBand="0" w:oddHBand="0" w:evenHBand="0" w:firstRowFirstColumn="0" w:firstRowLastColumn="0" w:lastRowFirstColumn="0" w:lastRowLastColumn="0"/>
              <w:rPr>
                <w:color w:val="EE0000"/>
                <w:lang w:val="es-US"/>
              </w:rPr>
            </w:pPr>
            <w:r w:rsidRPr="003C7A63">
              <w:rPr>
                <w:color w:val="EE0000"/>
                <w:lang w:val="es-US"/>
              </w:rPr>
              <w:t xml:space="preserve">Capacitación en atención al cliente y </w:t>
            </w:r>
            <w:proofErr w:type="spellStart"/>
            <w:r w:rsidRPr="003C7A63">
              <w:rPr>
                <w:color w:val="EE0000"/>
                <w:lang w:val="es-US"/>
              </w:rPr>
              <w:t>guianza</w:t>
            </w:r>
            <w:proofErr w:type="spellEnd"/>
          </w:p>
        </w:tc>
        <w:tc>
          <w:tcPr>
            <w:tcW w:w="0" w:type="auto"/>
            <w:hideMark/>
          </w:tcPr>
          <w:p w14:paraId="70607E82" w14:textId="77777777" w:rsidR="003C7A63" w:rsidRPr="003C7A63" w:rsidRDefault="003C7A63" w:rsidP="003C7A63">
            <w:pPr>
              <w:spacing w:after="160" w:line="259" w:lineRule="auto"/>
              <w:cnfStyle w:val="000000000000" w:firstRow="0" w:lastRow="0" w:firstColumn="0" w:lastColumn="0" w:oddVBand="0" w:evenVBand="0" w:oddHBand="0" w:evenHBand="0" w:firstRowFirstColumn="0" w:firstRowLastColumn="0" w:lastRowFirstColumn="0" w:lastRowLastColumn="0"/>
              <w:rPr>
                <w:color w:val="EE0000"/>
                <w:lang w:val="es-US"/>
              </w:rPr>
            </w:pPr>
          </w:p>
        </w:tc>
        <w:tc>
          <w:tcPr>
            <w:tcW w:w="0" w:type="auto"/>
            <w:hideMark/>
          </w:tcPr>
          <w:p w14:paraId="40E22E2C" w14:textId="77777777" w:rsidR="003C7A63" w:rsidRPr="003C7A63" w:rsidRDefault="003C7A63" w:rsidP="003C7A63">
            <w:pPr>
              <w:spacing w:after="160" w:line="259" w:lineRule="auto"/>
              <w:cnfStyle w:val="000000000000" w:firstRow="0" w:lastRow="0" w:firstColumn="0" w:lastColumn="0" w:oddVBand="0" w:evenVBand="0" w:oddHBand="0" w:evenHBand="0" w:firstRowFirstColumn="0" w:firstRowLastColumn="0" w:lastRowFirstColumn="0" w:lastRowLastColumn="0"/>
              <w:rPr>
                <w:color w:val="EE0000"/>
                <w:lang w:val="es-US"/>
              </w:rPr>
            </w:pPr>
            <w:r w:rsidRPr="003C7A63">
              <w:rPr>
                <w:rFonts w:ascii="Segoe UI Emoji" w:hAnsi="Segoe UI Emoji" w:cs="Segoe UI Emoji"/>
                <w:color w:val="EE0000"/>
                <w:lang w:val="es-US"/>
              </w:rPr>
              <w:t>✅</w:t>
            </w:r>
          </w:p>
        </w:tc>
        <w:tc>
          <w:tcPr>
            <w:tcW w:w="0" w:type="auto"/>
            <w:hideMark/>
          </w:tcPr>
          <w:p w14:paraId="40122C05" w14:textId="77777777" w:rsidR="003C7A63" w:rsidRPr="003C7A63" w:rsidRDefault="003C7A63" w:rsidP="003C7A63">
            <w:pPr>
              <w:spacing w:after="160" w:line="259" w:lineRule="auto"/>
              <w:cnfStyle w:val="000000000000" w:firstRow="0" w:lastRow="0" w:firstColumn="0" w:lastColumn="0" w:oddVBand="0" w:evenVBand="0" w:oddHBand="0" w:evenHBand="0" w:firstRowFirstColumn="0" w:firstRowLastColumn="0" w:lastRowFirstColumn="0" w:lastRowLastColumn="0"/>
              <w:rPr>
                <w:color w:val="EE0000"/>
                <w:lang w:val="es-US"/>
              </w:rPr>
            </w:pPr>
          </w:p>
        </w:tc>
        <w:tc>
          <w:tcPr>
            <w:tcW w:w="0" w:type="auto"/>
            <w:hideMark/>
          </w:tcPr>
          <w:p w14:paraId="142F9416" w14:textId="77777777" w:rsidR="003C7A63" w:rsidRPr="003C7A63" w:rsidRDefault="003C7A63" w:rsidP="003C7A63">
            <w:pPr>
              <w:spacing w:after="160" w:line="259" w:lineRule="auto"/>
              <w:cnfStyle w:val="000000000000" w:firstRow="0" w:lastRow="0" w:firstColumn="0" w:lastColumn="0" w:oddVBand="0" w:evenVBand="0" w:oddHBand="0" w:evenHBand="0" w:firstRowFirstColumn="0" w:firstRowLastColumn="0" w:lastRowFirstColumn="0" w:lastRowLastColumn="0"/>
              <w:rPr>
                <w:color w:val="EE0000"/>
                <w:lang w:val="es-US"/>
              </w:rPr>
            </w:pPr>
          </w:p>
        </w:tc>
        <w:tc>
          <w:tcPr>
            <w:tcW w:w="0" w:type="auto"/>
            <w:hideMark/>
          </w:tcPr>
          <w:p w14:paraId="0050C26C" w14:textId="77777777" w:rsidR="003C7A63" w:rsidRPr="003C7A63" w:rsidRDefault="003C7A63" w:rsidP="003C7A63">
            <w:pPr>
              <w:spacing w:after="160" w:line="259" w:lineRule="auto"/>
              <w:cnfStyle w:val="000000000000" w:firstRow="0" w:lastRow="0" w:firstColumn="0" w:lastColumn="0" w:oddVBand="0" w:evenVBand="0" w:oddHBand="0" w:evenHBand="0" w:firstRowFirstColumn="0" w:firstRowLastColumn="0" w:lastRowFirstColumn="0" w:lastRowLastColumn="0"/>
              <w:rPr>
                <w:color w:val="EE0000"/>
                <w:lang w:val="es-US"/>
              </w:rPr>
            </w:pPr>
            <w:r w:rsidRPr="003C7A63">
              <w:rPr>
                <w:color w:val="EE0000"/>
                <w:lang w:val="es-US"/>
              </w:rPr>
              <w:t>Facilitador externo / GAD</w:t>
            </w:r>
          </w:p>
        </w:tc>
      </w:tr>
      <w:tr w:rsidR="005B3E6E" w:rsidRPr="003C7A63" w14:paraId="653D1CD7" w14:textId="77777777" w:rsidTr="003C7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3BD3A0" w14:textId="77777777" w:rsidR="003C7A63" w:rsidRPr="003C7A63" w:rsidRDefault="003C7A63" w:rsidP="003C7A63">
            <w:pPr>
              <w:spacing w:after="160" w:line="259" w:lineRule="auto"/>
              <w:rPr>
                <w:color w:val="EE0000"/>
                <w:lang w:val="es-US"/>
              </w:rPr>
            </w:pPr>
            <w:r w:rsidRPr="003C7A63">
              <w:rPr>
                <w:color w:val="EE0000"/>
                <w:lang w:val="es-US"/>
              </w:rPr>
              <w:t>3</w:t>
            </w:r>
          </w:p>
        </w:tc>
        <w:tc>
          <w:tcPr>
            <w:tcW w:w="0" w:type="auto"/>
            <w:hideMark/>
          </w:tcPr>
          <w:p w14:paraId="7E32787D" w14:textId="77777777" w:rsidR="003C7A63" w:rsidRPr="003C7A63" w:rsidRDefault="003C7A63" w:rsidP="003C7A63">
            <w:pPr>
              <w:spacing w:after="160" w:line="259" w:lineRule="auto"/>
              <w:cnfStyle w:val="000000100000" w:firstRow="0" w:lastRow="0" w:firstColumn="0" w:lastColumn="0" w:oddVBand="0" w:evenVBand="0" w:oddHBand="1" w:evenHBand="0" w:firstRowFirstColumn="0" w:firstRowLastColumn="0" w:lastRowFirstColumn="0" w:lastRowLastColumn="0"/>
              <w:rPr>
                <w:color w:val="EE0000"/>
                <w:lang w:val="es-US"/>
              </w:rPr>
            </w:pPr>
            <w:r w:rsidRPr="003C7A63">
              <w:rPr>
                <w:color w:val="EE0000"/>
                <w:lang w:val="es-US"/>
              </w:rPr>
              <w:t>Promoción digital del destino (redes y página)</w:t>
            </w:r>
          </w:p>
        </w:tc>
        <w:tc>
          <w:tcPr>
            <w:tcW w:w="0" w:type="auto"/>
            <w:hideMark/>
          </w:tcPr>
          <w:p w14:paraId="71454BAB" w14:textId="77777777" w:rsidR="003C7A63" w:rsidRPr="003C7A63" w:rsidRDefault="003C7A63" w:rsidP="003C7A63">
            <w:pPr>
              <w:spacing w:after="160" w:line="259" w:lineRule="auto"/>
              <w:cnfStyle w:val="000000100000" w:firstRow="0" w:lastRow="0" w:firstColumn="0" w:lastColumn="0" w:oddVBand="0" w:evenVBand="0" w:oddHBand="1" w:evenHBand="0" w:firstRowFirstColumn="0" w:firstRowLastColumn="0" w:lastRowFirstColumn="0" w:lastRowLastColumn="0"/>
              <w:rPr>
                <w:color w:val="EE0000"/>
                <w:lang w:val="es-US"/>
              </w:rPr>
            </w:pPr>
          </w:p>
        </w:tc>
        <w:tc>
          <w:tcPr>
            <w:tcW w:w="0" w:type="auto"/>
            <w:hideMark/>
          </w:tcPr>
          <w:p w14:paraId="0A74CD7E" w14:textId="77777777" w:rsidR="003C7A63" w:rsidRPr="003C7A63" w:rsidRDefault="003C7A63" w:rsidP="003C7A63">
            <w:pPr>
              <w:spacing w:after="160" w:line="259" w:lineRule="auto"/>
              <w:cnfStyle w:val="000000100000" w:firstRow="0" w:lastRow="0" w:firstColumn="0" w:lastColumn="0" w:oddVBand="0" w:evenVBand="0" w:oddHBand="1" w:evenHBand="0" w:firstRowFirstColumn="0" w:firstRowLastColumn="0" w:lastRowFirstColumn="0" w:lastRowLastColumn="0"/>
              <w:rPr>
                <w:color w:val="EE0000"/>
                <w:lang w:val="es-US"/>
              </w:rPr>
            </w:pPr>
          </w:p>
        </w:tc>
        <w:tc>
          <w:tcPr>
            <w:tcW w:w="0" w:type="auto"/>
            <w:hideMark/>
          </w:tcPr>
          <w:p w14:paraId="3DFC23AE" w14:textId="77777777" w:rsidR="003C7A63" w:rsidRPr="003C7A63" w:rsidRDefault="003C7A63" w:rsidP="003C7A63">
            <w:pPr>
              <w:spacing w:after="160" w:line="259" w:lineRule="auto"/>
              <w:cnfStyle w:val="000000100000" w:firstRow="0" w:lastRow="0" w:firstColumn="0" w:lastColumn="0" w:oddVBand="0" w:evenVBand="0" w:oddHBand="1" w:evenHBand="0" w:firstRowFirstColumn="0" w:firstRowLastColumn="0" w:lastRowFirstColumn="0" w:lastRowLastColumn="0"/>
              <w:rPr>
                <w:color w:val="EE0000"/>
                <w:lang w:val="es-US"/>
              </w:rPr>
            </w:pPr>
            <w:r w:rsidRPr="003C7A63">
              <w:rPr>
                <w:rFonts w:ascii="Segoe UI Emoji" w:hAnsi="Segoe UI Emoji" w:cs="Segoe UI Emoji"/>
                <w:color w:val="EE0000"/>
                <w:lang w:val="es-US"/>
              </w:rPr>
              <w:t>✅</w:t>
            </w:r>
          </w:p>
        </w:tc>
        <w:tc>
          <w:tcPr>
            <w:tcW w:w="0" w:type="auto"/>
            <w:hideMark/>
          </w:tcPr>
          <w:p w14:paraId="0CF199F0" w14:textId="77777777" w:rsidR="003C7A63" w:rsidRPr="003C7A63" w:rsidRDefault="003C7A63" w:rsidP="003C7A63">
            <w:pPr>
              <w:spacing w:after="160" w:line="259" w:lineRule="auto"/>
              <w:cnfStyle w:val="000000100000" w:firstRow="0" w:lastRow="0" w:firstColumn="0" w:lastColumn="0" w:oddVBand="0" w:evenVBand="0" w:oddHBand="1" w:evenHBand="0" w:firstRowFirstColumn="0" w:firstRowLastColumn="0" w:lastRowFirstColumn="0" w:lastRowLastColumn="0"/>
              <w:rPr>
                <w:color w:val="EE0000"/>
                <w:lang w:val="es-US"/>
              </w:rPr>
            </w:pPr>
            <w:r w:rsidRPr="003C7A63">
              <w:rPr>
                <w:rFonts w:ascii="Segoe UI Emoji" w:hAnsi="Segoe UI Emoji" w:cs="Segoe UI Emoji"/>
                <w:color w:val="EE0000"/>
                <w:lang w:val="es-US"/>
              </w:rPr>
              <w:t>✅</w:t>
            </w:r>
          </w:p>
        </w:tc>
        <w:tc>
          <w:tcPr>
            <w:tcW w:w="0" w:type="auto"/>
            <w:hideMark/>
          </w:tcPr>
          <w:p w14:paraId="2BAB49DB" w14:textId="77777777" w:rsidR="003C7A63" w:rsidRPr="003C7A63" w:rsidRDefault="003C7A63" w:rsidP="003C7A63">
            <w:pPr>
              <w:spacing w:after="160" w:line="259" w:lineRule="auto"/>
              <w:cnfStyle w:val="000000100000" w:firstRow="0" w:lastRow="0" w:firstColumn="0" w:lastColumn="0" w:oddVBand="0" w:evenVBand="0" w:oddHBand="1" w:evenHBand="0" w:firstRowFirstColumn="0" w:firstRowLastColumn="0" w:lastRowFirstColumn="0" w:lastRowLastColumn="0"/>
              <w:rPr>
                <w:color w:val="EE0000"/>
                <w:lang w:val="es-US"/>
              </w:rPr>
            </w:pPr>
            <w:r w:rsidRPr="003C7A63">
              <w:rPr>
                <w:color w:val="EE0000"/>
                <w:lang w:val="es-US"/>
              </w:rPr>
              <w:t>Jóvenes de la comunidad</w:t>
            </w:r>
          </w:p>
        </w:tc>
      </w:tr>
    </w:tbl>
    <w:p w14:paraId="3A0375F8" w14:textId="77777777" w:rsidR="005B3E6E" w:rsidRPr="008320F4" w:rsidRDefault="005B3E6E" w:rsidP="003C7A63">
      <w:pPr>
        <w:rPr>
          <w:b/>
          <w:bCs/>
        </w:rPr>
      </w:pPr>
    </w:p>
    <w:p w14:paraId="4B5633FB" w14:textId="28784381" w:rsidR="005B3E6E" w:rsidRPr="008320F4" w:rsidRDefault="005B3E6E" w:rsidP="00707F10">
      <w:pPr>
        <w:pStyle w:val="Prrafodelista"/>
        <w:numPr>
          <w:ilvl w:val="0"/>
          <w:numId w:val="1"/>
        </w:numPr>
        <w:rPr>
          <w:b/>
          <w:bCs/>
        </w:rPr>
      </w:pPr>
      <w:r w:rsidRPr="008320F4">
        <w:rPr>
          <w:b/>
          <w:bCs/>
        </w:rPr>
        <w:t>CONCLUSIONES Y RECOMENDACIONES</w:t>
      </w:r>
    </w:p>
    <w:p w14:paraId="2B9B19AE" w14:textId="77777777" w:rsidR="008320F4" w:rsidRPr="008320F4" w:rsidRDefault="008320F4" w:rsidP="008320F4">
      <w:pPr>
        <w:rPr>
          <w:b/>
          <w:bCs/>
        </w:rPr>
      </w:pPr>
    </w:p>
    <w:p w14:paraId="27858B43" w14:textId="31D173DA" w:rsidR="00707F10" w:rsidRPr="008320F4" w:rsidRDefault="00707F10" w:rsidP="00707F10">
      <w:pPr>
        <w:pStyle w:val="Prrafodelista"/>
        <w:numPr>
          <w:ilvl w:val="0"/>
          <w:numId w:val="1"/>
        </w:numPr>
        <w:rPr>
          <w:b/>
          <w:bCs/>
        </w:rPr>
      </w:pPr>
      <w:r w:rsidRPr="008320F4">
        <w:rPr>
          <w:b/>
          <w:bCs/>
        </w:rPr>
        <w:t>ANEXOS</w:t>
      </w:r>
    </w:p>
    <w:p w14:paraId="515E3479" w14:textId="77777777" w:rsidR="008279D5" w:rsidRDefault="008279D5"/>
    <w:sectPr w:rsidR="008279D5" w:rsidSect="00BB08E9">
      <w:headerReference w:type="default" r:id="rId14"/>
      <w:footerReference w:type="default" r:id="rId15"/>
      <w:pgSz w:w="11906" w:h="16838"/>
      <w:pgMar w:top="1613" w:right="1138" w:bottom="1138" w:left="1411"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E5CCA" w14:textId="77777777" w:rsidR="00B639EE" w:rsidRDefault="00B639EE">
      <w:pPr>
        <w:spacing w:after="0" w:line="240" w:lineRule="auto"/>
      </w:pPr>
      <w:r>
        <w:separator/>
      </w:r>
    </w:p>
  </w:endnote>
  <w:endnote w:type="continuationSeparator" w:id="0">
    <w:p w14:paraId="32A5A569" w14:textId="77777777" w:rsidR="00B639EE" w:rsidRDefault="00B63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7ECFEF9E-26EB-43AC-9696-9F0B0479B8C1}"/>
  </w:font>
  <w:font w:name="Calibri">
    <w:panose1 w:val="020F0502020204030204"/>
    <w:charset w:val="00"/>
    <w:family w:val="swiss"/>
    <w:pitch w:val="variable"/>
    <w:sig w:usb0="E4002EFF" w:usb1="C200ACFF" w:usb2="00000009" w:usb3="00000000" w:csb0="000001FF" w:csb1="00000000"/>
    <w:embedRegular r:id="rId2" w:fontKey="{1EC3D291-0CFB-4330-BBCB-E1A4AA4C8FEA}"/>
    <w:embedBold r:id="rId3" w:fontKey="{B53826A1-8872-48FC-B5B3-216C5E82A9F9}"/>
  </w:font>
  <w:font w:name="Calibri Light">
    <w:panose1 w:val="020F0302020204030204"/>
    <w:charset w:val="00"/>
    <w:family w:val="swiss"/>
    <w:pitch w:val="variable"/>
    <w:sig w:usb0="E4002EFF" w:usb1="C200247B" w:usb2="00000009" w:usb3="00000000" w:csb0="000001FF" w:csb1="00000000"/>
    <w:embedRegular r:id="rId4" w:fontKey="{651439F4-FAB9-4142-A7CF-F8FB3166E837}"/>
  </w:font>
  <w:font w:name="Georgia">
    <w:panose1 w:val="02040502050405020303"/>
    <w:charset w:val="00"/>
    <w:family w:val="roman"/>
    <w:pitch w:val="variable"/>
    <w:sig w:usb0="00000287" w:usb1="00000000" w:usb2="00000000" w:usb3="00000000" w:csb0="0000009F" w:csb1="00000000"/>
    <w:embedRegular r:id="rId5" w:fontKey="{86283A38-0EA6-43B3-A57C-FCE929A1F13D}"/>
    <w:embedItalic r:id="rId6" w:fontKey="{40078255-F7CA-48D6-9C95-37D9CF4ECCC3}"/>
  </w:font>
  <w:font w:name="Segoe UI Emoji">
    <w:panose1 w:val="020B0502040204020203"/>
    <w:charset w:val="00"/>
    <w:family w:val="swiss"/>
    <w:pitch w:val="variable"/>
    <w:sig w:usb0="00000003" w:usb1="02000000" w:usb2="08000000" w:usb3="00000000" w:csb0="00000001" w:csb1="00000000"/>
    <w:embedRegular r:id="rId7" w:fontKey="{F058F8A9-C45D-41DE-812C-37EA246E26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7B43" w14:textId="77777777" w:rsidR="00406454" w:rsidRDefault="0040645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C55C8" w14:textId="77777777" w:rsidR="008279D5" w:rsidRDefault="008279D5">
    <w:pPr>
      <w:widowControl w:val="0"/>
      <w:pBdr>
        <w:top w:val="nil"/>
        <w:left w:val="nil"/>
        <w:bottom w:val="nil"/>
        <w:right w:val="nil"/>
        <w:between w:val="nil"/>
      </w:pBdr>
      <w:spacing w:after="0" w:line="276" w:lineRule="auto"/>
      <w:rPr>
        <w:color w:val="000000"/>
      </w:rPr>
    </w:pPr>
  </w:p>
  <w:tbl>
    <w:tblPr>
      <w:tblStyle w:val="a1"/>
      <w:tblW w:w="9345" w:type="dxa"/>
      <w:tblInd w:w="0" w:type="dxa"/>
      <w:tblLayout w:type="fixed"/>
      <w:tblLook w:val="0600" w:firstRow="0" w:lastRow="0" w:firstColumn="0" w:lastColumn="0" w:noHBand="1" w:noVBand="1"/>
    </w:tblPr>
    <w:tblGrid>
      <w:gridCol w:w="3115"/>
      <w:gridCol w:w="3115"/>
      <w:gridCol w:w="3115"/>
    </w:tblGrid>
    <w:tr w:rsidR="008279D5" w14:paraId="14C260C0" w14:textId="77777777">
      <w:trPr>
        <w:trHeight w:val="300"/>
      </w:trPr>
      <w:tc>
        <w:tcPr>
          <w:tcW w:w="3115" w:type="dxa"/>
        </w:tcPr>
        <w:p w14:paraId="28D39A3F" w14:textId="77777777" w:rsidR="008279D5" w:rsidRDefault="008279D5">
          <w:pPr>
            <w:pBdr>
              <w:top w:val="nil"/>
              <w:left w:val="nil"/>
              <w:bottom w:val="nil"/>
              <w:right w:val="nil"/>
              <w:between w:val="nil"/>
            </w:pBdr>
            <w:tabs>
              <w:tab w:val="center" w:pos="4252"/>
              <w:tab w:val="right" w:pos="8504"/>
            </w:tabs>
            <w:spacing w:after="0" w:line="240" w:lineRule="auto"/>
            <w:ind w:left="-115"/>
            <w:rPr>
              <w:color w:val="000000"/>
            </w:rPr>
          </w:pPr>
        </w:p>
      </w:tc>
      <w:tc>
        <w:tcPr>
          <w:tcW w:w="3115" w:type="dxa"/>
        </w:tcPr>
        <w:p w14:paraId="58D12C64" w14:textId="77777777" w:rsidR="008279D5" w:rsidRDefault="008279D5">
          <w:pPr>
            <w:pBdr>
              <w:top w:val="nil"/>
              <w:left w:val="nil"/>
              <w:bottom w:val="nil"/>
              <w:right w:val="nil"/>
              <w:between w:val="nil"/>
            </w:pBdr>
            <w:tabs>
              <w:tab w:val="center" w:pos="4252"/>
              <w:tab w:val="right" w:pos="8504"/>
            </w:tabs>
            <w:spacing w:after="0" w:line="240" w:lineRule="auto"/>
            <w:jc w:val="center"/>
            <w:rPr>
              <w:color w:val="000000"/>
            </w:rPr>
          </w:pPr>
        </w:p>
      </w:tc>
      <w:tc>
        <w:tcPr>
          <w:tcW w:w="3115" w:type="dxa"/>
        </w:tcPr>
        <w:p w14:paraId="6BA0D96F" w14:textId="77777777" w:rsidR="008279D5" w:rsidRDefault="008279D5">
          <w:pPr>
            <w:pBdr>
              <w:top w:val="nil"/>
              <w:left w:val="nil"/>
              <w:bottom w:val="nil"/>
              <w:right w:val="nil"/>
              <w:between w:val="nil"/>
            </w:pBdr>
            <w:tabs>
              <w:tab w:val="center" w:pos="4252"/>
              <w:tab w:val="right" w:pos="8504"/>
            </w:tabs>
            <w:spacing w:after="0" w:line="240" w:lineRule="auto"/>
            <w:ind w:right="-115"/>
            <w:jc w:val="right"/>
            <w:rPr>
              <w:color w:val="000000"/>
            </w:rPr>
          </w:pPr>
        </w:p>
      </w:tc>
    </w:tr>
  </w:tbl>
  <w:p w14:paraId="00066F1C" w14:textId="77777777" w:rsidR="008279D5" w:rsidRDefault="008279D5">
    <w:pPr>
      <w:pBdr>
        <w:top w:val="nil"/>
        <w:left w:val="nil"/>
        <w:bottom w:val="nil"/>
        <w:right w:val="nil"/>
        <w:between w:val="nil"/>
      </w:pBdr>
      <w:tabs>
        <w:tab w:val="center" w:pos="4252"/>
        <w:tab w:val="right" w:pos="8504"/>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67F31" w14:textId="77777777" w:rsidR="00406454" w:rsidRDefault="00406454">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B0539" w14:textId="77777777" w:rsidR="008279D5" w:rsidRDefault="008279D5">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3CF6F" w14:textId="77777777" w:rsidR="00B639EE" w:rsidRDefault="00B639EE">
      <w:pPr>
        <w:spacing w:after="0" w:line="240" w:lineRule="auto"/>
      </w:pPr>
      <w:r>
        <w:separator/>
      </w:r>
    </w:p>
  </w:footnote>
  <w:footnote w:type="continuationSeparator" w:id="0">
    <w:p w14:paraId="7D132B37" w14:textId="77777777" w:rsidR="00B639EE" w:rsidRDefault="00B63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8A093" w14:textId="77777777" w:rsidR="00406454" w:rsidRDefault="0040645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D4399" w14:textId="5C7EDA3C" w:rsidR="008279D5" w:rsidRDefault="00406454">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62336" behindDoc="0" locked="0" layoutInCell="1" allowOverlap="1" wp14:anchorId="6B428FAF" wp14:editId="0D5AF60D">
          <wp:simplePos x="0" y="0"/>
          <wp:positionH relativeFrom="column">
            <wp:posOffset>-519430</wp:posOffset>
          </wp:positionH>
          <wp:positionV relativeFrom="paragraph">
            <wp:posOffset>-483235</wp:posOffset>
          </wp:positionV>
          <wp:extent cx="2810510" cy="124904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810510" cy="1249045"/>
                  </a:xfrm>
                  <a:prstGeom prst="rect">
                    <a:avLst/>
                  </a:prstGeom>
                </pic:spPr>
              </pic:pic>
            </a:graphicData>
          </a:graphic>
        </wp:anchor>
      </w:drawing>
    </w:r>
    <w:r>
      <w:rPr>
        <w:noProof/>
      </w:rPr>
      <mc:AlternateContent>
        <mc:Choice Requires="wps">
          <w:drawing>
            <wp:anchor distT="0" distB="0" distL="114300" distR="114300" simplePos="0" relativeHeight="251661312" behindDoc="0" locked="0" layoutInCell="1" allowOverlap="1" wp14:anchorId="177C48AF" wp14:editId="6B419D4E">
              <wp:simplePos x="0" y="0"/>
              <wp:positionH relativeFrom="column">
                <wp:posOffset>-113030</wp:posOffset>
              </wp:positionH>
              <wp:positionV relativeFrom="paragraph">
                <wp:posOffset>-247015</wp:posOffset>
              </wp:positionV>
              <wp:extent cx="2142067" cy="804333"/>
              <wp:effectExtent l="0" t="0" r="10795" b="15240"/>
              <wp:wrapNone/>
              <wp:docPr id="2" name="Rectángulo: esquinas redondeadas 2"/>
              <wp:cNvGraphicFramePr/>
              <a:graphic xmlns:a="http://schemas.openxmlformats.org/drawingml/2006/main">
                <a:graphicData uri="http://schemas.microsoft.com/office/word/2010/wordprocessingShape">
                  <wps:wsp>
                    <wps:cNvSpPr/>
                    <wps:spPr>
                      <a:xfrm>
                        <a:off x="0" y="0"/>
                        <a:ext cx="2142067" cy="804333"/>
                      </a:xfrm>
                      <a:prstGeom prst="round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oundrect w14:anchorId="1E617EF3" id="Rectángulo: esquinas redondeadas 2" o:spid="_x0000_s1026" style="position:absolute;margin-left:-8.9pt;margin-top:-19.45pt;width:168.65pt;height:63.3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" fillcolor="white [3212]" strokecolor="white [3212]" strokeweight="1pt">
              <v:stroke joinstyle="miter"/>
            </v:roundrect>
          </w:pict>
        </mc:Fallback>
      </mc:AlternateContent>
    </w:r>
    <w:r w:rsidR="00B208D2">
      <w:rPr>
        <w:noProof/>
      </w:rPr>
      <w:drawing>
        <wp:anchor distT="0" distB="0" distL="0" distR="0" simplePos="0" relativeHeight="251658240" behindDoc="1" locked="0" layoutInCell="1" hidden="0" allowOverlap="1" wp14:anchorId="31551AFB" wp14:editId="28F8E74D">
          <wp:simplePos x="0" y="0"/>
          <wp:positionH relativeFrom="column">
            <wp:posOffset>-909954</wp:posOffset>
          </wp:positionH>
          <wp:positionV relativeFrom="paragraph">
            <wp:posOffset>-526414</wp:posOffset>
          </wp:positionV>
          <wp:extent cx="7605874" cy="10762385"/>
          <wp:effectExtent l="0" t="0" r="0" b="0"/>
          <wp:wrapNone/>
          <wp:docPr id="156160008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605874" cy="1076238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96E63" w14:textId="77777777" w:rsidR="00406454" w:rsidRDefault="00406454">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7357E" w14:textId="77777777" w:rsidR="008279D5" w:rsidRDefault="00B208D2" w:rsidP="00BB08E9">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0" distR="0" simplePos="0" relativeHeight="251659264" behindDoc="1" locked="0" layoutInCell="1" hidden="0" allowOverlap="1" wp14:anchorId="6FCE3FD3" wp14:editId="4AE77D7C">
          <wp:simplePos x="0" y="0"/>
          <wp:positionH relativeFrom="margin">
            <wp:align>center</wp:align>
          </wp:positionH>
          <wp:positionV relativeFrom="paragraph">
            <wp:posOffset>-480060</wp:posOffset>
          </wp:positionV>
          <wp:extent cx="7604714" cy="10760744"/>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4714" cy="10760744"/>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0487E"/>
    <w:multiLevelType w:val="multilevel"/>
    <w:tmpl w:val="AADC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92269E"/>
    <w:multiLevelType w:val="multilevel"/>
    <w:tmpl w:val="4C68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392724"/>
    <w:multiLevelType w:val="hybridMultilevel"/>
    <w:tmpl w:val="A0FEAF98"/>
    <w:lvl w:ilvl="0" w:tplc="DAB25AB2">
      <w:numFmt w:val="bullet"/>
      <w:lvlText w:val="-"/>
      <w:lvlJc w:val="left"/>
      <w:pPr>
        <w:ind w:left="806" w:hanging="360"/>
      </w:pPr>
      <w:rPr>
        <w:rFonts w:ascii="Times New Roman" w:eastAsia="Times New Roman" w:hAnsi="Times New Roman" w:cs="Times New Roman" w:hint="default"/>
        <w:b w:val="0"/>
        <w:bCs w:val="0"/>
        <w:i w:val="0"/>
        <w:iCs w:val="0"/>
        <w:spacing w:val="0"/>
        <w:w w:val="101"/>
        <w:sz w:val="18"/>
        <w:szCs w:val="18"/>
        <w:lang w:val="es-ES" w:eastAsia="en-US" w:bidi="ar-SA"/>
      </w:rPr>
    </w:lvl>
    <w:lvl w:ilvl="1" w:tplc="EFFEAD30">
      <w:numFmt w:val="bullet"/>
      <w:lvlText w:val="•"/>
      <w:lvlJc w:val="left"/>
      <w:pPr>
        <w:ind w:left="1001" w:hanging="360"/>
      </w:pPr>
      <w:rPr>
        <w:rFonts w:hint="default"/>
        <w:lang w:val="es-ES" w:eastAsia="en-US" w:bidi="ar-SA"/>
      </w:rPr>
    </w:lvl>
    <w:lvl w:ilvl="2" w:tplc="943066F8">
      <w:numFmt w:val="bullet"/>
      <w:lvlText w:val="•"/>
      <w:lvlJc w:val="left"/>
      <w:pPr>
        <w:ind w:left="1202" w:hanging="360"/>
      </w:pPr>
      <w:rPr>
        <w:rFonts w:hint="default"/>
        <w:lang w:val="es-ES" w:eastAsia="en-US" w:bidi="ar-SA"/>
      </w:rPr>
    </w:lvl>
    <w:lvl w:ilvl="3" w:tplc="BE4A8F90">
      <w:numFmt w:val="bullet"/>
      <w:lvlText w:val="•"/>
      <w:lvlJc w:val="left"/>
      <w:pPr>
        <w:ind w:left="1403" w:hanging="360"/>
      </w:pPr>
      <w:rPr>
        <w:rFonts w:hint="default"/>
        <w:lang w:val="es-ES" w:eastAsia="en-US" w:bidi="ar-SA"/>
      </w:rPr>
    </w:lvl>
    <w:lvl w:ilvl="4" w:tplc="1180C97E">
      <w:numFmt w:val="bullet"/>
      <w:lvlText w:val="•"/>
      <w:lvlJc w:val="left"/>
      <w:pPr>
        <w:ind w:left="1604" w:hanging="360"/>
      </w:pPr>
      <w:rPr>
        <w:rFonts w:hint="default"/>
        <w:lang w:val="es-ES" w:eastAsia="en-US" w:bidi="ar-SA"/>
      </w:rPr>
    </w:lvl>
    <w:lvl w:ilvl="5" w:tplc="6720D038">
      <w:numFmt w:val="bullet"/>
      <w:lvlText w:val="•"/>
      <w:lvlJc w:val="left"/>
      <w:pPr>
        <w:ind w:left="1806" w:hanging="360"/>
      </w:pPr>
      <w:rPr>
        <w:rFonts w:hint="default"/>
        <w:lang w:val="es-ES" w:eastAsia="en-US" w:bidi="ar-SA"/>
      </w:rPr>
    </w:lvl>
    <w:lvl w:ilvl="6" w:tplc="B1DCBF64">
      <w:numFmt w:val="bullet"/>
      <w:lvlText w:val="•"/>
      <w:lvlJc w:val="left"/>
      <w:pPr>
        <w:ind w:left="2007" w:hanging="360"/>
      </w:pPr>
      <w:rPr>
        <w:rFonts w:hint="default"/>
        <w:lang w:val="es-ES" w:eastAsia="en-US" w:bidi="ar-SA"/>
      </w:rPr>
    </w:lvl>
    <w:lvl w:ilvl="7" w:tplc="00AE7A6C">
      <w:numFmt w:val="bullet"/>
      <w:lvlText w:val="•"/>
      <w:lvlJc w:val="left"/>
      <w:pPr>
        <w:ind w:left="2208" w:hanging="360"/>
      </w:pPr>
      <w:rPr>
        <w:rFonts w:hint="default"/>
        <w:lang w:val="es-ES" w:eastAsia="en-US" w:bidi="ar-SA"/>
      </w:rPr>
    </w:lvl>
    <w:lvl w:ilvl="8" w:tplc="F446A50C">
      <w:numFmt w:val="bullet"/>
      <w:lvlText w:val="•"/>
      <w:lvlJc w:val="left"/>
      <w:pPr>
        <w:ind w:left="2409" w:hanging="360"/>
      </w:pPr>
      <w:rPr>
        <w:rFonts w:hint="default"/>
        <w:lang w:val="es-ES" w:eastAsia="en-US" w:bidi="ar-SA"/>
      </w:rPr>
    </w:lvl>
  </w:abstractNum>
  <w:abstractNum w:abstractNumId="3" w15:restartNumberingAfterBreak="0">
    <w:nsid w:val="3D4C5CF3"/>
    <w:multiLevelType w:val="multilevel"/>
    <w:tmpl w:val="2C7614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DD24F6C"/>
    <w:multiLevelType w:val="hybridMultilevel"/>
    <w:tmpl w:val="44E0A7E8"/>
    <w:lvl w:ilvl="0" w:tplc="EC1A30A8">
      <w:numFmt w:val="bullet"/>
      <w:lvlText w:val="-"/>
      <w:lvlJc w:val="left"/>
      <w:pPr>
        <w:ind w:left="806" w:hanging="360"/>
      </w:pPr>
      <w:rPr>
        <w:rFonts w:ascii="Times New Roman" w:eastAsia="Times New Roman" w:hAnsi="Times New Roman" w:cs="Times New Roman" w:hint="default"/>
        <w:b w:val="0"/>
        <w:bCs w:val="0"/>
        <w:i w:val="0"/>
        <w:iCs w:val="0"/>
        <w:spacing w:val="0"/>
        <w:w w:val="101"/>
        <w:sz w:val="18"/>
        <w:szCs w:val="18"/>
        <w:lang w:val="es-ES" w:eastAsia="en-US" w:bidi="ar-SA"/>
      </w:rPr>
    </w:lvl>
    <w:lvl w:ilvl="1" w:tplc="1812EC34">
      <w:numFmt w:val="bullet"/>
      <w:lvlText w:val="•"/>
      <w:lvlJc w:val="left"/>
      <w:pPr>
        <w:ind w:left="1001" w:hanging="360"/>
      </w:pPr>
      <w:rPr>
        <w:rFonts w:hint="default"/>
        <w:lang w:val="es-ES" w:eastAsia="en-US" w:bidi="ar-SA"/>
      </w:rPr>
    </w:lvl>
    <w:lvl w:ilvl="2" w:tplc="1B60A46C">
      <w:numFmt w:val="bullet"/>
      <w:lvlText w:val="•"/>
      <w:lvlJc w:val="left"/>
      <w:pPr>
        <w:ind w:left="1202" w:hanging="360"/>
      </w:pPr>
      <w:rPr>
        <w:rFonts w:hint="default"/>
        <w:lang w:val="es-ES" w:eastAsia="en-US" w:bidi="ar-SA"/>
      </w:rPr>
    </w:lvl>
    <w:lvl w:ilvl="3" w:tplc="332CA490">
      <w:numFmt w:val="bullet"/>
      <w:lvlText w:val="•"/>
      <w:lvlJc w:val="left"/>
      <w:pPr>
        <w:ind w:left="1403" w:hanging="360"/>
      </w:pPr>
      <w:rPr>
        <w:rFonts w:hint="default"/>
        <w:lang w:val="es-ES" w:eastAsia="en-US" w:bidi="ar-SA"/>
      </w:rPr>
    </w:lvl>
    <w:lvl w:ilvl="4" w:tplc="90C8EC68">
      <w:numFmt w:val="bullet"/>
      <w:lvlText w:val="•"/>
      <w:lvlJc w:val="left"/>
      <w:pPr>
        <w:ind w:left="1604" w:hanging="360"/>
      </w:pPr>
      <w:rPr>
        <w:rFonts w:hint="default"/>
        <w:lang w:val="es-ES" w:eastAsia="en-US" w:bidi="ar-SA"/>
      </w:rPr>
    </w:lvl>
    <w:lvl w:ilvl="5" w:tplc="106424C8">
      <w:numFmt w:val="bullet"/>
      <w:lvlText w:val="•"/>
      <w:lvlJc w:val="left"/>
      <w:pPr>
        <w:ind w:left="1806" w:hanging="360"/>
      </w:pPr>
      <w:rPr>
        <w:rFonts w:hint="default"/>
        <w:lang w:val="es-ES" w:eastAsia="en-US" w:bidi="ar-SA"/>
      </w:rPr>
    </w:lvl>
    <w:lvl w:ilvl="6" w:tplc="615C73FC">
      <w:numFmt w:val="bullet"/>
      <w:lvlText w:val="•"/>
      <w:lvlJc w:val="left"/>
      <w:pPr>
        <w:ind w:left="2007" w:hanging="360"/>
      </w:pPr>
      <w:rPr>
        <w:rFonts w:hint="default"/>
        <w:lang w:val="es-ES" w:eastAsia="en-US" w:bidi="ar-SA"/>
      </w:rPr>
    </w:lvl>
    <w:lvl w:ilvl="7" w:tplc="21D07876">
      <w:numFmt w:val="bullet"/>
      <w:lvlText w:val="•"/>
      <w:lvlJc w:val="left"/>
      <w:pPr>
        <w:ind w:left="2208" w:hanging="360"/>
      </w:pPr>
      <w:rPr>
        <w:rFonts w:hint="default"/>
        <w:lang w:val="es-ES" w:eastAsia="en-US" w:bidi="ar-SA"/>
      </w:rPr>
    </w:lvl>
    <w:lvl w:ilvl="8" w:tplc="D94E4574">
      <w:numFmt w:val="bullet"/>
      <w:lvlText w:val="•"/>
      <w:lvlJc w:val="left"/>
      <w:pPr>
        <w:ind w:left="2409" w:hanging="360"/>
      </w:pPr>
      <w:rPr>
        <w:rFonts w:hint="default"/>
        <w:lang w:val="es-ES" w:eastAsia="en-US" w:bidi="ar-SA"/>
      </w:rPr>
    </w:lvl>
  </w:abstractNum>
  <w:abstractNum w:abstractNumId="5" w15:restartNumberingAfterBreak="0">
    <w:nsid w:val="41010D86"/>
    <w:multiLevelType w:val="multilevel"/>
    <w:tmpl w:val="051202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62075CD"/>
    <w:multiLevelType w:val="multilevel"/>
    <w:tmpl w:val="1758F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320108"/>
    <w:multiLevelType w:val="hybridMultilevel"/>
    <w:tmpl w:val="95F089C4"/>
    <w:lvl w:ilvl="0" w:tplc="A680F136">
      <w:numFmt w:val="bullet"/>
      <w:lvlText w:val="-"/>
      <w:lvlJc w:val="left"/>
      <w:pPr>
        <w:ind w:left="806" w:hanging="360"/>
      </w:pPr>
      <w:rPr>
        <w:rFonts w:ascii="Times New Roman" w:eastAsia="Times New Roman" w:hAnsi="Times New Roman" w:cs="Times New Roman" w:hint="default"/>
        <w:b w:val="0"/>
        <w:bCs w:val="0"/>
        <w:i w:val="0"/>
        <w:iCs w:val="0"/>
        <w:spacing w:val="0"/>
        <w:w w:val="101"/>
        <w:sz w:val="18"/>
        <w:szCs w:val="18"/>
        <w:lang w:val="es-ES" w:eastAsia="en-US" w:bidi="ar-SA"/>
      </w:rPr>
    </w:lvl>
    <w:lvl w:ilvl="1" w:tplc="49BAE68C">
      <w:numFmt w:val="bullet"/>
      <w:lvlText w:val="•"/>
      <w:lvlJc w:val="left"/>
      <w:pPr>
        <w:ind w:left="1001" w:hanging="360"/>
      </w:pPr>
      <w:rPr>
        <w:rFonts w:hint="default"/>
        <w:lang w:val="es-ES" w:eastAsia="en-US" w:bidi="ar-SA"/>
      </w:rPr>
    </w:lvl>
    <w:lvl w:ilvl="2" w:tplc="4DF65B70">
      <w:numFmt w:val="bullet"/>
      <w:lvlText w:val="•"/>
      <w:lvlJc w:val="left"/>
      <w:pPr>
        <w:ind w:left="1202" w:hanging="360"/>
      </w:pPr>
      <w:rPr>
        <w:rFonts w:hint="default"/>
        <w:lang w:val="es-ES" w:eastAsia="en-US" w:bidi="ar-SA"/>
      </w:rPr>
    </w:lvl>
    <w:lvl w:ilvl="3" w:tplc="74DEE658">
      <w:numFmt w:val="bullet"/>
      <w:lvlText w:val="•"/>
      <w:lvlJc w:val="left"/>
      <w:pPr>
        <w:ind w:left="1403" w:hanging="360"/>
      </w:pPr>
      <w:rPr>
        <w:rFonts w:hint="default"/>
        <w:lang w:val="es-ES" w:eastAsia="en-US" w:bidi="ar-SA"/>
      </w:rPr>
    </w:lvl>
    <w:lvl w:ilvl="4" w:tplc="819CCC96">
      <w:numFmt w:val="bullet"/>
      <w:lvlText w:val="•"/>
      <w:lvlJc w:val="left"/>
      <w:pPr>
        <w:ind w:left="1604" w:hanging="360"/>
      </w:pPr>
      <w:rPr>
        <w:rFonts w:hint="default"/>
        <w:lang w:val="es-ES" w:eastAsia="en-US" w:bidi="ar-SA"/>
      </w:rPr>
    </w:lvl>
    <w:lvl w:ilvl="5" w:tplc="237E1EE8">
      <w:numFmt w:val="bullet"/>
      <w:lvlText w:val="•"/>
      <w:lvlJc w:val="left"/>
      <w:pPr>
        <w:ind w:left="1806" w:hanging="360"/>
      </w:pPr>
      <w:rPr>
        <w:rFonts w:hint="default"/>
        <w:lang w:val="es-ES" w:eastAsia="en-US" w:bidi="ar-SA"/>
      </w:rPr>
    </w:lvl>
    <w:lvl w:ilvl="6" w:tplc="1570CBC4">
      <w:numFmt w:val="bullet"/>
      <w:lvlText w:val="•"/>
      <w:lvlJc w:val="left"/>
      <w:pPr>
        <w:ind w:left="2007" w:hanging="360"/>
      </w:pPr>
      <w:rPr>
        <w:rFonts w:hint="default"/>
        <w:lang w:val="es-ES" w:eastAsia="en-US" w:bidi="ar-SA"/>
      </w:rPr>
    </w:lvl>
    <w:lvl w:ilvl="7" w:tplc="B54C9856">
      <w:numFmt w:val="bullet"/>
      <w:lvlText w:val="•"/>
      <w:lvlJc w:val="left"/>
      <w:pPr>
        <w:ind w:left="2208" w:hanging="360"/>
      </w:pPr>
      <w:rPr>
        <w:rFonts w:hint="default"/>
        <w:lang w:val="es-ES" w:eastAsia="en-US" w:bidi="ar-SA"/>
      </w:rPr>
    </w:lvl>
    <w:lvl w:ilvl="8" w:tplc="80E2C57A">
      <w:numFmt w:val="bullet"/>
      <w:lvlText w:val="•"/>
      <w:lvlJc w:val="left"/>
      <w:pPr>
        <w:ind w:left="2409" w:hanging="360"/>
      </w:pPr>
      <w:rPr>
        <w:rFonts w:hint="default"/>
        <w:lang w:val="es-ES" w:eastAsia="en-US" w:bidi="ar-SA"/>
      </w:rPr>
    </w:lvl>
  </w:abstractNum>
  <w:abstractNum w:abstractNumId="8" w15:restartNumberingAfterBreak="0">
    <w:nsid w:val="601F5EFA"/>
    <w:multiLevelType w:val="multilevel"/>
    <w:tmpl w:val="9D1E2ED6"/>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50C4E3F"/>
    <w:multiLevelType w:val="hybridMultilevel"/>
    <w:tmpl w:val="08C27EE4"/>
    <w:lvl w:ilvl="0" w:tplc="4D52B234">
      <w:numFmt w:val="bullet"/>
      <w:lvlText w:val="-"/>
      <w:lvlJc w:val="left"/>
      <w:pPr>
        <w:ind w:left="806" w:hanging="360"/>
      </w:pPr>
      <w:rPr>
        <w:rFonts w:ascii="Times New Roman" w:eastAsia="Times New Roman" w:hAnsi="Times New Roman" w:cs="Times New Roman" w:hint="default"/>
        <w:b w:val="0"/>
        <w:bCs w:val="0"/>
        <w:i w:val="0"/>
        <w:iCs w:val="0"/>
        <w:spacing w:val="0"/>
        <w:w w:val="101"/>
        <w:sz w:val="18"/>
        <w:szCs w:val="18"/>
        <w:lang w:val="es-ES" w:eastAsia="en-US" w:bidi="ar-SA"/>
      </w:rPr>
    </w:lvl>
    <w:lvl w:ilvl="1" w:tplc="0D62CE7A">
      <w:numFmt w:val="bullet"/>
      <w:lvlText w:val="•"/>
      <w:lvlJc w:val="left"/>
      <w:pPr>
        <w:ind w:left="1001" w:hanging="360"/>
      </w:pPr>
      <w:rPr>
        <w:rFonts w:hint="default"/>
        <w:lang w:val="es-ES" w:eastAsia="en-US" w:bidi="ar-SA"/>
      </w:rPr>
    </w:lvl>
    <w:lvl w:ilvl="2" w:tplc="CF6612D2">
      <w:numFmt w:val="bullet"/>
      <w:lvlText w:val="•"/>
      <w:lvlJc w:val="left"/>
      <w:pPr>
        <w:ind w:left="1202" w:hanging="360"/>
      </w:pPr>
      <w:rPr>
        <w:rFonts w:hint="default"/>
        <w:lang w:val="es-ES" w:eastAsia="en-US" w:bidi="ar-SA"/>
      </w:rPr>
    </w:lvl>
    <w:lvl w:ilvl="3" w:tplc="6248C4DC">
      <w:numFmt w:val="bullet"/>
      <w:lvlText w:val="•"/>
      <w:lvlJc w:val="left"/>
      <w:pPr>
        <w:ind w:left="1403" w:hanging="360"/>
      </w:pPr>
      <w:rPr>
        <w:rFonts w:hint="default"/>
        <w:lang w:val="es-ES" w:eastAsia="en-US" w:bidi="ar-SA"/>
      </w:rPr>
    </w:lvl>
    <w:lvl w:ilvl="4" w:tplc="DE1C7560">
      <w:numFmt w:val="bullet"/>
      <w:lvlText w:val="•"/>
      <w:lvlJc w:val="left"/>
      <w:pPr>
        <w:ind w:left="1604" w:hanging="360"/>
      </w:pPr>
      <w:rPr>
        <w:rFonts w:hint="default"/>
        <w:lang w:val="es-ES" w:eastAsia="en-US" w:bidi="ar-SA"/>
      </w:rPr>
    </w:lvl>
    <w:lvl w:ilvl="5" w:tplc="581C7D76">
      <w:numFmt w:val="bullet"/>
      <w:lvlText w:val="•"/>
      <w:lvlJc w:val="left"/>
      <w:pPr>
        <w:ind w:left="1806" w:hanging="360"/>
      </w:pPr>
      <w:rPr>
        <w:rFonts w:hint="default"/>
        <w:lang w:val="es-ES" w:eastAsia="en-US" w:bidi="ar-SA"/>
      </w:rPr>
    </w:lvl>
    <w:lvl w:ilvl="6" w:tplc="A38A6784">
      <w:numFmt w:val="bullet"/>
      <w:lvlText w:val="•"/>
      <w:lvlJc w:val="left"/>
      <w:pPr>
        <w:ind w:left="2007" w:hanging="360"/>
      </w:pPr>
      <w:rPr>
        <w:rFonts w:hint="default"/>
        <w:lang w:val="es-ES" w:eastAsia="en-US" w:bidi="ar-SA"/>
      </w:rPr>
    </w:lvl>
    <w:lvl w:ilvl="7" w:tplc="A7F85466">
      <w:numFmt w:val="bullet"/>
      <w:lvlText w:val="•"/>
      <w:lvlJc w:val="left"/>
      <w:pPr>
        <w:ind w:left="2208" w:hanging="360"/>
      </w:pPr>
      <w:rPr>
        <w:rFonts w:hint="default"/>
        <w:lang w:val="es-ES" w:eastAsia="en-US" w:bidi="ar-SA"/>
      </w:rPr>
    </w:lvl>
    <w:lvl w:ilvl="8" w:tplc="51DA6C52">
      <w:numFmt w:val="bullet"/>
      <w:lvlText w:val="•"/>
      <w:lvlJc w:val="left"/>
      <w:pPr>
        <w:ind w:left="2409" w:hanging="360"/>
      </w:pPr>
      <w:rPr>
        <w:rFonts w:hint="default"/>
        <w:lang w:val="es-ES" w:eastAsia="en-US" w:bidi="ar-SA"/>
      </w:rPr>
    </w:lvl>
  </w:abstractNum>
  <w:abstractNum w:abstractNumId="10" w15:restartNumberingAfterBreak="0">
    <w:nsid w:val="69856EF2"/>
    <w:multiLevelType w:val="hybridMultilevel"/>
    <w:tmpl w:val="3214741E"/>
    <w:lvl w:ilvl="0" w:tplc="370C3746">
      <w:numFmt w:val="bullet"/>
      <w:lvlText w:val="-"/>
      <w:lvlJc w:val="left"/>
      <w:pPr>
        <w:ind w:left="806" w:hanging="360"/>
      </w:pPr>
      <w:rPr>
        <w:rFonts w:ascii="Times New Roman" w:eastAsia="Times New Roman" w:hAnsi="Times New Roman" w:cs="Times New Roman" w:hint="default"/>
        <w:b w:val="0"/>
        <w:bCs w:val="0"/>
        <w:i w:val="0"/>
        <w:iCs w:val="0"/>
        <w:spacing w:val="0"/>
        <w:w w:val="101"/>
        <w:sz w:val="18"/>
        <w:szCs w:val="18"/>
        <w:lang w:val="es-ES" w:eastAsia="en-US" w:bidi="ar-SA"/>
      </w:rPr>
    </w:lvl>
    <w:lvl w:ilvl="1" w:tplc="F4006E86">
      <w:numFmt w:val="bullet"/>
      <w:lvlText w:val="•"/>
      <w:lvlJc w:val="left"/>
      <w:pPr>
        <w:ind w:left="1001" w:hanging="360"/>
      </w:pPr>
      <w:rPr>
        <w:rFonts w:hint="default"/>
        <w:lang w:val="es-ES" w:eastAsia="en-US" w:bidi="ar-SA"/>
      </w:rPr>
    </w:lvl>
    <w:lvl w:ilvl="2" w:tplc="6EB47B7E">
      <w:numFmt w:val="bullet"/>
      <w:lvlText w:val="•"/>
      <w:lvlJc w:val="left"/>
      <w:pPr>
        <w:ind w:left="1202" w:hanging="360"/>
      </w:pPr>
      <w:rPr>
        <w:rFonts w:hint="default"/>
        <w:lang w:val="es-ES" w:eastAsia="en-US" w:bidi="ar-SA"/>
      </w:rPr>
    </w:lvl>
    <w:lvl w:ilvl="3" w:tplc="028ACF44">
      <w:numFmt w:val="bullet"/>
      <w:lvlText w:val="•"/>
      <w:lvlJc w:val="left"/>
      <w:pPr>
        <w:ind w:left="1403" w:hanging="360"/>
      </w:pPr>
      <w:rPr>
        <w:rFonts w:hint="default"/>
        <w:lang w:val="es-ES" w:eastAsia="en-US" w:bidi="ar-SA"/>
      </w:rPr>
    </w:lvl>
    <w:lvl w:ilvl="4" w:tplc="001CA8B2">
      <w:numFmt w:val="bullet"/>
      <w:lvlText w:val="•"/>
      <w:lvlJc w:val="left"/>
      <w:pPr>
        <w:ind w:left="1604" w:hanging="360"/>
      </w:pPr>
      <w:rPr>
        <w:rFonts w:hint="default"/>
        <w:lang w:val="es-ES" w:eastAsia="en-US" w:bidi="ar-SA"/>
      </w:rPr>
    </w:lvl>
    <w:lvl w:ilvl="5" w:tplc="4E7AEC62">
      <w:numFmt w:val="bullet"/>
      <w:lvlText w:val="•"/>
      <w:lvlJc w:val="left"/>
      <w:pPr>
        <w:ind w:left="1806" w:hanging="360"/>
      </w:pPr>
      <w:rPr>
        <w:rFonts w:hint="default"/>
        <w:lang w:val="es-ES" w:eastAsia="en-US" w:bidi="ar-SA"/>
      </w:rPr>
    </w:lvl>
    <w:lvl w:ilvl="6" w:tplc="0B1A2350">
      <w:numFmt w:val="bullet"/>
      <w:lvlText w:val="•"/>
      <w:lvlJc w:val="left"/>
      <w:pPr>
        <w:ind w:left="2007" w:hanging="360"/>
      </w:pPr>
      <w:rPr>
        <w:rFonts w:hint="default"/>
        <w:lang w:val="es-ES" w:eastAsia="en-US" w:bidi="ar-SA"/>
      </w:rPr>
    </w:lvl>
    <w:lvl w:ilvl="7" w:tplc="F4C610B0">
      <w:numFmt w:val="bullet"/>
      <w:lvlText w:val="•"/>
      <w:lvlJc w:val="left"/>
      <w:pPr>
        <w:ind w:left="2208" w:hanging="360"/>
      </w:pPr>
      <w:rPr>
        <w:rFonts w:hint="default"/>
        <w:lang w:val="es-ES" w:eastAsia="en-US" w:bidi="ar-SA"/>
      </w:rPr>
    </w:lvl>
    <w:lvl w:ilvl="8" w:tplc="76B0C292">
      <w:numFmt w:val="bullet"/>
      <w:lvlText w:val="•"/>
      <w:lvlJc w:val="left"/>
      <w:pPr>
        <w:ind w:left="2409" w:hanging="360"/>
      </w:pPr>
      <w:rPr>
        <w:rFonts w:hint="default"/>
        <w:lang w:val="es-ES" w:eastAsia="en-US" w:bidi="ar-SA"/>
      </w:rPr>
    </w:lvl>
  </w:abstractNum>
  <w:abstractNum w:abstractNumId="11" w15:restartNumberingAfterBreak="0">
    <w:nsid w:val="6BEB6C50"/>
    <w:multiLevelType w:val="hybridMultilevel"/>
    <w:tmpl w:val="268ADBBA"/>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2" w15:restartNumberingAfterBreak="0">
    <w:nsid w:val="78412943"/>
    <w:multiLevelType w:val="hybridMultilevel"/>
    <w:tmpl w:val="32F68944"/>
    <w:lvl w:ilvl="0" w:tplc="6FEAC810">
      <w:numFmt w:val="bullet"/>
      <w:lvlText w:val="-"/>
      <w:lvlJc w:val="left"/>
      <w:pPr>
        <w:ind w:left="806" w:hanging="360"/>
      </w:pPr>
      <w:rPr>
        <w:rFonts w:ascii="Times New Roman" w:eastAsia="Times New Roman" w:hAnsi="Times New Roman" w:cs="Times New Roman" w:hint="default"/>
        <w:b w:val="0"/>
        <w:bCs w:val="0"/>
        <w:i w:val="0"/>
        <w:iCs w:val="0"/>
        <w:spacing w:val="0"/>
        <w:w w:val="101"/>
        <w:sz w:val="18"/>
        <w:szCs w:val="18"/>
        <w:lang w:val="es-ES" w:eastAsia="en-US" w:bidi="ar-SA"/>
      </w:rPr>
    </w:lvl>
    <w:lvl w:ilvl="1" w:tplc="BECC3B12">
      <w:numFmt w:val="bullet"/>
      <w:lvlText w:val="•"/>
      <w:lvlJc w:val="left"/>
      <w:pPr>
        <w:ind w:left="1001" w:hanging="360"/>
      </w:pPr>
      <w:rPr>
        <w:rFonts w:hint="default"/>
        <w:lang w:val="es-ES" w:eastAsia="en-US" w:bidi="ar-SA"/>
      </w:rPr>
    </w:lvl>
    <w:lvl w:ilvl="2" w:tplc="A3187A8E">
      <w:numFmt w:val="bullet"/>
      <w:lvlText w:val="•"/>
      <w:lvlJc w:val="left"/>
      <w:pPr>
        <w:ind w:left="1202" w:hanging="360"/>
      </w:pPr>
      <w:rPr>
        <w:rFonts w:hint="default"/>
        <w:lang w:val="es-ES" w:eastAsia="en-US" w:bidi="ar-SA"/>
      </w:rPr>
    </w:lvl>
    <w:lvl w:ilvl="3" w:tplc="2216F40A">
      <w:numFmt w:val="bullet"/>
      <w:lvlText w:val="•"/>
      <w:lvlJc w:val="left"/>
      <w:pPr>
        <w:ind w:left="1403" w:hanging="360"/>
      </w:pPr>
      <w:rPr>
        <w:rFonts w:hint="default"/>
        <w:lang w:val="es-ES" w:eastAsia="en-US" w:bidi="ar-SA"/>
      </w:rPr>
    </w:lvl>
    <w:lvl w:ilvl="4" w:tplc="CCECFA52">
      <w:numFmt w:val="bullet"/>
      <w:lvlText w:val="•"/>
      <w:lvlJc w:val="left"/>
      <w:pPr>
        <w:ind w:left="1604" w:hanging="360"/>
      </w:pPr>
      <w:rPr>
        <w:rFonts w:hint="default"/>
        <w:lang w:val="es-ES" w:eastAsia="en-US" w:bidi="ar-SA"/>
      </w:rPr>
    </w:lvl>
    <w:lvl w:ilvl="5" w:tplc="A73E6942">
      <w:numFmt w:val="bullet"/>
      <w:lvlText w:val="•"/>
      <w:lvlJc w:val="left"/>
      <w:pPr>
        <w:ind w:left="1806" w:hanging="360"/>
      </w:pPr>
      <w:rPr>
        <w:rFonts w:hint="default"/>
        <w:lang w:val="es-ES" w:eastAsia="en-US" w:bidi="ar-SA"/>
      </w:rPr>
    </w:lvl>
    <w:lvl w:ilvl="6" w:tplc="93A80A0C">
      <w:numFmt w:val="bullet"/>
      <w:lvlText w:val="•"/>
      <w:lvlJc w:val="left"/>
      <w:pPr>
        <w:ind w:left="2007" w:hanging="360"/>
      </w:pPr>
      <w:rPr>
        <w:rFonts w:hint="default"/>
        <w:lang w:val="es-ES" w:eastAsia="en-US" w:bidi="ar-SA"/>
      </w:rPr>
    </w:lvl>
    <w:lvl w:ilvl="7" w:tplc="D838788A">
      <w:numFmt w:val="bullet"/>
      <w:lvlText w:val="•"/>
      <w:lvlJc w:val="left"/>
      <w:pPr>
        <w:ind w:left="2208" w:hanging="360"/>
      </w:pPr>
      <w:rPr>
        <w:rFonts w:hint="default"/>
        <w:lang w:val="es-ES" w:eastAsia="en-US" w:bidi="ar-SA"/>
      </w:rPr>
    </w:lvl>
    <w:lvl w:ilvl="8" w:tplc="A0742AAA">
      <w:numFmt w:val="bullet"/>
      <w:lvlText w:val="•"/>
      <w:lvlJc w:val="left"/>
      <w:pPr>
        <w:ind w:left="2409" w:hanging="360"/>
      </w:pPr>
      <w:rPr>
        <w:rFonts w:hint="default"/>
        <w:lang w:val="es-ES" w:eastAsia="en-US" w:bidi="ar-SA"/>
      </w:rPr>
    </w:lvl>
  </w:abstractNum>
  <w:num w:numId="1" w16cid:durableId="2110540934">
    <w:abstractNumId w:val="8"/>
  </w:num>
  <w:num w:numId="2" w16cid:durableId="2062246088">
    <w:abstractNumId w:val="3"/>
  </w:num>
  <w:num w:numId="3" w16cid:durableId="1766462489">
    <w:abstractNumId w:val="10"/>
  </w:num>
  <w:num w:numId="4" w16cid:durableId="1830512788">
    <w:abstractNumId w:val="4"/>
  </w:num>
  <w:num w:numId="5" w16cid:durableId="1181748162">
    <w:abstractNumId w:val="7"/>
  </w:num>
  <w:num w:numId="6" w16cid:durableId="998190503">
    <w:abstractNumId w:val="12"/>
  </w:num>
  <w:num w:numId="7" w16cid:durableId="1761441517">
    <w:abstractNumId w:val="9"/>
  </w:num>
  <w:num w:numId="8" w16cid:durableId="2036301026">
    <w:abstractNumId w:val="2"/>
  </w:num>
  <w:num w:numId="9" w16cid:durableId="1168906309">
    <w:abstractNumId w:val="11"/>
  </w:num>
  <w:num w:numId="10" w16cid:durableId="183713078">
    <w:abstractNumId w:val="1"/>
  </w:num>
  <w:num w:numId="11" w16cid:durableId="577982944">
    <w:abstractNumId w:val="0"/>
  </w:num>
  <w:num w:numId="12" w16cid:durableId="1948540974">
    <w:abstractNumId w:val="6"/>
  </w:num>
  <w:num w:numId="13" w16cid:durableId="18708720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9D5"/>
    <w:rsid w:val="000003B6"/>
    <w:rsid w:val="00282503"/>
    <w:rsid w:val="003159CA"/>
    <w:rsid w:val="00322CDF"/>
    <w:rsid w:val="00332558"/>
    <w:rsid w:val="003405FD"/>
    <w:rsid w:val="003B1189"/>
    <w:rsid w:val="003C7A63"/>
    <w:rsid w:val="003D040D"/>
    <w:rsid w:val="00406454"/>
    <w:rsid w:val="00452D9D"/>
    <w:rsid w:val="005B3E6E"/>
    <w:rsid w:val="005D5426"/>
    <w:rsid w:val="00707DCF"/>
    <w:rsid w:val="00707F10"/>
    <w:rsid w:val="008279D5"/>
    <w:rsid w:val="008320F4"/>
    <w:rsid w:val="00890B01"/>
    <w:rsid w:val="008A4909"/>
    <w:rsid w:val="009D7E7D"/>
    <w:rsid w:val="00A44C33"/>
    <w:rsid w:val="00A47647"/>
    <w:rsid w:val="00A67485"/>
    <w:rsid w:val="00B208D2"/>
    <w:rsid w:val="00B44991"/>
    <w:rsid w:val="00B639EE"/>
    <w:rsid w:val="00B94E4C"/>
    <w:rsid w:val="00BB08E9"/>
    <w:rsid w:val="00C5605B"/>
    <w:rsid w:val="00C73A9E"/>
    <w:rsid w:val="00CC16DD"/>
    <w:rsid w:val="00DB514A"/>
    <w:rsid w:val="00EA3B3E"/>
    <w:rsid w:val="00FF4411"/>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E5CDA"/>
  <w15:docId w15:val="{13406127-CC56-4106-A4EE-38C87DEAA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C" w:eastAsia="es-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360" w:hanging="360"/>
      <w:outlineLvl w:val="0"/>
    </w:pPr>
    <w:rPr>
      <w:b/>
    </w:rPr>
  </w:style>
  <w:style w:type="paragraph" w:styleId="Ttulo2">
    <w:name w:val="heading 2"/>
    <w:basedOn w:val="Normal"/>
    <w:next w:val="Normal"/>
    <w:uiPriority w:val="9"/>
    <w:unhideWhenUsed/>
    <w:qFormat/>
    <w:pPr>
      <w:ind w:left="360" w:hanging="360"/>
      <w:outlineLvl w:val="1"/>
    </w:pPr>
    <w:rPr>
      <w:b/>
    </w:rPr>
  </w:style>
  <w:style w:type="paragraph" w:styleId="Ttulo3">
    <w:name w:val="heading 3"/>
    <w:basedOn w:val="Normal"/>
    <w:next w:val="Normal"/>
    <w:uiPriority w:val="9"/>
    <w:semiHidden/>
    <w:unhideWhenUsed/>
    <w:qFormat/>
    <w:pPr>
      <w:outlineLvl w:val="2"/>
    </w:pPr>
    <w:rPr>
      <w:b/>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rsid w:val="00B91019"/>
    <w:pPr>
      <w:ind w:left="720"/>
      <w:contextualSpacing/>
    </w:pPr>
  </w:style>
  <w:style w:type="character" w:customStyle="1" w:styleId="Ttulo1Car">
    <w:name w:val="Título 1 Car"/>
    <w:basedOn w:val="Fuentedeprrafopredeter"/>
    <w:uiPriority w:val="9"/>
    <w:rsid w:val="00B91019"/>
    <w:rPr>
      <w:rFonts w:cstheme="minorHAnsi"/>
      <w:b/>
      <w:bCs/>
    </w:rPr>
  </w:style>
  <w:style w:type="character" w:customStyle="1" w:styleId="Ttulo2Car">
    <w:name w:val="Título 2 Car"/>
    <w:basedOn w:val="Fuentedeprrafopredeter"/>
    <w:uiPriority w:val="9"/>
    <w:rsid w:val="002C5480"/>
    <w:rPr>
      <w:rFonts w:cstheme="minorHAnsi"/>
      <w:b/>
      <w:bCs/>
    </w:rPr>
  </w:style>
  <w:style w:type="table" w:styleId="Tablaconcuadrcula">
    <w:name w:val="Table Grid"/>
    <w:basedOn w:val="Tablanormal"/>
    <w:uiPriority w:val="59"/>
    <w:rsid w:val="008B1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uiPriority w:val="9"/>
    <w:rsid w:val="0002395E"/>
    <w:rPr>
      <w:rFonts w:cstheme="minorHAnsi"/>
      <w:b/>
      <w:bCs/>
    </w:rPr>
  </w:style>
  <w:style w:type="paragraph" w:styleId="Encabezado">
    <w:name w:val="header"/>
    <w:basedOn w:val="Normal"/>
    <w:link w:val="EncabezadoCar"/>
    <w:uiPriority w:val="99"/>
    <w:unhideWhenUsed/>
    <w:rsid w:val="00D05B2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05B2D"/>
  </w:style>
  <w:style w:type="paragraph" w:styleId="Piedepgina">
    <w:name w:val="footer"/>
    <w:basedOn w:val="Normal"/>
    <w:link w:val="PiedepginaCar"/>
    <w:uiPriority w:val="99"/>
    <w:unhideWhenUsed/>
    <w:rsid w:val="00D05B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05B2D"/>
  </w:style>
  <w:style w:type="paragraph" w:styleId="TtuloTDC">
    <w:name w:val="TOC Heading"/>
    <w:next w:val="Normal"/>
    <w:uiPriority w:val="39"/>
    <w:unhideWhenUsed/>
    <w:qFormat/>
    <w:rsid w:val="00D05B2D"/>
    <w:pPr>
      <w:keepNext/>
      <w:keepLines/>
      <w:spacing w:before="240" w:after="0"/>
    </w:pPr>
    <w:rPr>
      <w:rFonts w:asciiTheme="majorHAnsi" w:eastAsiaTheme="majorEastAsia" w:hAnsiTheme="majorHAnsi" w:cstheme="majorBidi"/>
      <w:color w:val="2F5496" w:themeColor="accent1" w:themeShade="BF"/>
      <w:sz w:val="32"/>
      <w:szCs w:val="32"/>
      <w:lang w:eastAsia="es-EC"/>
    </w:rPr>
  </w:style>
  <w:style w:type="paragraph" w:styleId="TDC1">
    <w:name w:val="toc 1"/>
    <w:basedOn w:val="Normal"/>
    <w:next w:val="Normal"/>
    <w:autoRedefine/>
    <w:uiPriority w:val="39"/>
    <w:unhideWhenUsed/>
    <w:rsid w:val="00D05B2D"/>
    <w:pPr>
      <w:spacing w:after="100"/>
    </w:pPr>
  </w:style>
  <w:style w:type="paragraph" w:styleId="TDC2">
    <w:name w:val="toc 2"/>
    <w:basedOn w:val="Normal"/>
    <w:next w:val="Normal"/>
    <w:autoRedefine/>
    <w:uiPriority w:val="39"/>
    <w:unhideWhenUsed/>
    <w:rsid w:val="00D05B2D"/>
    <w:pPr>
      <w:spacing w:after="100"/>
      <w:ind w:left="220"/>
    </w:pPr>
  </w:style>
  <w:style w:type="paragraph" w:styleId="TDC3">
    <w:name w:val="toc 3"/>
    <w:basedOn w:val="Normal"/>
    <w:next w:val="Normal"/>
    <w:autoRedefine/>
    <w:uiPriority w:val="39"/>
    <w:unhideWhenUsed/>
    <w:rsid w:val="00D05B2D"/>
    <w:pPr>
      <w:spacing w:after="100"/>
      <w:ind w:left="440"/>
    </w:pPr>
  </w:style>
  <w:style w:type="character" w:styleId="Hipervnculo">
    <w:name w:val="Hyperlink"/>
    <w:basedOn w:val="Fuentedeprrafopredeter"/>
    <w:uiPriority w:val="99"/>
    <w:unhideWhenUsed/>
    <w:rsid w:val="00D05B2D"/>
    <w:rPr>
      <w:color w:val="0563C1" w:themeColor="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TableNormal0">
    <w:name w:val="Table Normal"/>
    <w:uiPriority w:val="2"/>
    <w:semiHidden/>
    <w:unhideWhenUsed/>
    <w:qFormat/>
    <w:rsid w:val="00BB08E9"/>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B08E9"/>
    <w:pPr>
      <w:widowControl w:val="0"/>
      <w:autoSpaceDE w:val="0"/>
      <w:autoSpaceDN w:val="0"/>
      <w:spacing w:after="0" w:line="240" w:lineRule="auto"/>
    </w:pPr>
    <w:rPr>
      <w:rFonts w:ascii="Times New Roman" w:eastAsia="Times New Roman" w:hAnsi="Times New Roman" w:cs="Times New Roman"/>
      <w:lang w:val="es-ES" w:eastAsia="en-US"/>
    </w:rPr>
  </w:style>
  <w:style w:type="table" w:styleId="Tablaconcuadrculaclara">
    <w:name w:val="Grid Table Light"/>
    <w:basedOn w:val="Tablanormal"/>
    <w:uiPriority w:val="40"/>
    <w:rsid w:val="003325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28250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23794">
      <w:bodyDiv w:val="1"/>
      <w:marLeft w:val="0"/>
      <w:marRight w:val="0"/>
      <w:marTop w:val="0"/>
      <w:marBottom w:val="0"/>
      <w:divBdr>
        <w:top w:val="none" w:sz="0" w:space="0" w:color="auto"/>
        <w:left w:val="none" w:sz="0" w:space="0" w:color="auto"/>
        <w:bottom w:val="none" w:sz="0" w:space="0" w:color="auto"/>
        <w:right w:val="none" w:sz="0" w:space="0" w:color="auto"/>
      </w:divBdr>
    </w:div>
    <w:div w:id="212037268">
      <w:bodyDiv w:val="1"/>
      <w:marLeft w:val="0"/>
      <w:marRight w:val="0"/>
      <w:marTop w:val="0"/>
      <w:marBottom w:val="0"/>
      <w:divBdr>
        <w:top w:val="none" w:sz="0" w:space="0" w:color="auto"/>
        <w:left w:val="none" w:sz="0" w:space="0" w:color="auto"/>
        <w:bottom w:val="none" w:sz="0" w:space="0" w:color="auto"/>
        <w:right w:val="none" w:sz="0" w:space="0" w:color="auto"/>
      </w:divBdr>
    </w:div>
    <w:div w:id="315039862">
      <w:bodyDiv w:val="1"/>
      <w:marLeft w:val="0"/>
      <w:marRight w:val="0"/>
      <w:marTop w:val="0"/>
      <w:marBottom w:val="0"/>
      <w:divBdr>
        <w:top w:val="none" w:sz="0" w:space="0" w:color="auto"/>
        <w:left w:val="none" w:sz="0" w:space="0" w:color="auto"/>
        <w:bottom w:val="none" w:sz="0" w:space="0" w:color="auto"/>
        <w:right w:val="none" w:sz="0" w:space="0" w:color="auto"/>
      </w:divBdr>
    </w:div>
    <w:div w:id="363674267">
      <w:bodyDiv w:val="1"/>
      <w:marLeft w:val="0"/>
      <w:marRight w:val="0"/>
      <w:marTop w:val="0"/>
      <w:marBottom w:val="0"/>
      <w:divBdr>
        <w:top w:val="none" w:sz="0" w:space="0" w:color="auto"/>
        <w:left w:val="none" w:sz="0" w:space="0" w:color="auto"/>
        <w:bottom w:val="none" w:sz="0" w:space="0" w:color="auto"/>
        <w:right w:val="none" w:sz="0" w:space="0" w:color="auto"/>
      </w:divBdr>
    </w:div>
    <w:div w:id="416631909">
      <w:bodyDiv w:val="1"/>
      <w:marLeft w:val="0"/>
      <w:marRight w:val="0"/>
      <w:marTop w:val="0"/>
      <w:marBottom w:val="0"/>
      <w:divBdr>
        <w:top w:val="none" w:sz="0" w:space="0" w:color="auto"/>
        <w:left w:val="none" w:sz="0" w:space="0" w:color="auto"/>
        <w:bottom w:val="none" w:sz="0" w:space="0" w:color="auto"/>
        <w:right w:val="none" w:sz="0" w:space="0" w:color="auto"/>
      </w:divBdr>
    </w:div>
    <w:div w:id="602418326">
      <w:bodyDiv w:val="1"/>
      <w:marLeft w:val="0"/>
      <w:marRight w:val="0"/>
      <w:marTop w:val="0"/>
      <w:marBottom w:val="0"/>
      <w:divBdr>
        <w:top w:val="none" w:sz="0" w:space="0" w:color="auto"/>
        <w:left w:val="none" w:sz="0" w:space="0" w:color="auto"/>
        <w:bottom w:val="none" w:sz="0" w:space="0" w:color="auto"/>
        <w:right w:val="none" w:sz="0" w:space="0" w:color="auto"/>
      </w:divBdr>
    </w:div>
    <w:div w:id="772090622">
      <w:bodyDiv w:val="1"/>
      <w:marLeft w:val="0"/>
      <w:marRight w:val="0"/>
      <w:marTop w:val="0"/>
      <w:marBottom w:val="0"/>
      <w:divBdr>
        <w:top w:val="none" w:sz="0" w:space="0" w:color="auto"/>
        <w:left w:val="none" w:sz="0" w:space="0" w:color="auto"/>
        <w:bottom w:val="none" w:sz="0" w:space="0" w:color="auto"/>
        <w:right w:val="none" w:sz="0" w:space="0" w:color="auto"/>
      </w:divBdr>
    </w:div>
    <w:div w:id="915356273">
      <w:bodyDiv w:val="1"/>
      <w:marLeft w:val="0"/>
      <w:marRight w:val="0"/>
      <w:marTop w:val="0"/>
      <w:marBottom w:val="0"/>
      <w:divBdr>
        <w:top w:val="none" w:sz="0" w:space="0" w:color="auto"/>
        <w:left w:val="none" w:sz="0" w:space="0" w:color="auto"/>
        <w:bottom w:val="none" w:sz="0" w:space="0" w:color="auto"/>
        <w:right w:val="none" w:sz="0" w:space="0" w:color="auto"/>
      </w:divBdr>
    </w:div>
    <w:div w:id="1184437890">
      <w:bodyDiv w:val="1"/>
      <w:marLeft w:val="0"/>
      <w:marRight w:val="0"/>
      <w:marTop w:val="0"/>
      <w:marBottom w:val="0"/>
      <w:divBdr>
        <w:top w:val="none" w:sz="0" w:space="0" w:color="auto"/>
        <w:left w:val="none" w:sz="0" w:space="0" w:color="auto"/>
        <w:bottom w:val="none" w:sz="0" w:space="0" w:color="auto"/>
        <w:right w:val="none" w:sz="0" w:space="0" w:color="auto"/>
      </w:divBdr>
    </w:div>
    <w:div w:id="1248660376">
      <w:bodyDiv w:val="1"/>
      <w:marLeft w:val="0"/>
      <w:marRight w:val="0"/>
      <w:marTop w:val="0"/>
      <w:marBottom w:val="0"/>
      <w:divBdr>
        <w:top w:val="none" w:sz="0" w:space="0" w:color="auto"/>
        <w:left w:val="none" w:sz="0" w:space="0" w:color="auto"/>
        <w:bottom w:val="none" w:sz="0" w:space="0" w:color="auto"/>
        <w:right w:val="none" w:sz="0" w:space="0" w:color="auto"/>
      </w:divBdr>
    </w:div>
    <w:div w:id="1418946021">
      <w:bodyDiv w:val="1"/>
      <w:marLeft w:val="0"/>
      <w:marRight w:val="0"/>
      <w:marTop w:val="0"/>
      <w:marBottom w:val="0"/>
      <w:divBdr>
        <w:top w:val="none" w:sz="0" w:space="0" w:color="auto"/>
        <w:left w:val="none" w:sz="0" w:space="0" w:color="auto"/>
        <w:bottom w:val="none" w:sz="0" w:space="0" w:color="auto"/>
        <w:right w:val="none" w:sz="0" w:space="0" w:color="auto"/>
      </w:divBdr>
    </w:div>
    <w:div w:id="1451968781">
      <w:bodyDiv w:val="1"/>
      <w:marLeft w:val="0"/>
      <w:marRight w:val="0"/>
      <w:marTop w:val="0"/>
      <w:marBottom w:val="0"/>
      <w:divBdr>
        <w:top w:val="none" w:sz="0" w:space="0" w:color="auto"/>
        <w:left w:val="none" w:sz="0" w:space="0" w:color="auto"/>
        <w:bottom w:val="none" w:sz="0" w:space="0" w:color="auto"/>
        <w:right w:val="none" w:sz="0" w:space="0" w:color="auto"/>
      </w:divBdr>
    </w:div>
    <w:div w:id="1866747685">
      <w:bodyDiv w:val="1"/>
      <w:marLeft w:val="0"/>
      <w:marRight w:val="0"/>
      <w:marTop w:val="0"/>
      <w:marBottom w:val="0"/>
      <w:divBdr>
        <w:top w:val="none" w:sz="0" w:space="0" w:color="auto"/>
        <w:left w:val="none" w:sz="0" w:space="0" w:color="auto"/>
        <w:bottom w:val="none" w:sz="0" w:space="0" w:color="auto"/>
        <w:right w:val="none" w:sz="0" w:space="0" w:color="auto"/>
      </w:divBdr>
    </w:div>
    <w:div w:id="1949779134">
      <w:bodyDiv w:val="1"/>
      <w:marLeft w:val="0"/>
      <w:marRight w:val="0"/>
      <w:marTop w:val="0"/>
      <w:marBottom w:val="0"/>
      <w:divBdr>
        <w:top w:val="none" w:sz="0" w:space="0" w:color="auto"/>
        <w:left w:val="none" w:sz="0" w:space="0" w:color="auto"/>
        <w:bottom w:val="none" w:sz="0" w:space="0" w:color="auto"/>
        <w:right w:val="none" w:sz="0" w:space="0" w:color="auto"/>
      </w:divBdr>
    </w:div>
    <w:div w:id="2007053643">
      <w:bodyDiv w:val="1"/>
      <w:marLeft w:val="0"/>
      <w:marRight w:val="0"/>
      <w:marTop w:val="0"/>
      <w:marBottom w:val="0"/>
      <w:divBdr>
        <w:top w:val="none" w:sz="0" w:space="0" w:color="auto"/>
        <w:left w:val="none" w:sz="0" w:space="0" w:color="auto"/>
        <w:bottom w:val="none" w:sz="0" w:space="0" w:color="auto"/>
        <w:right w:val="none" w:sz="0" w:space="0" w:color="auto"/>
      </w:divBdr>
    </w:div>
    <w:div w:id="2107921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UQ5YWPhLApJYKMnqEot2vbp0Zg==">CgMxLjAyDmguYzZxbnh1Y3FmemZmMg5oLjJqM3hjc2xhcHJzaTIOaC5rcmh0d25kOGRxeG4yDmguYXd6ZmRteGt3YmwwMg5oLnM1dDA3MGJmZ3QwajIOaC53eDhrZDZ0Y3YzcDYyDmguaDYyazJrNjQ2cGx1Mg5oLjNzd3Q2MnFhOXpoeTIOaC5jOTVyN3g1MG1tYXQyDmgucTRucDluOThiNTg3Mg5oLmV3OTg2Y2pnbGh1djIOaC5xMThjNnFocHFvNTcyDmguc2Z5bjBvc3Jrdmo4Mg5oLnpnZnBsem90OTF3YTINaC40aXUzcG5ncWtheTIOaC44dndkNGE3MmVmejkyDmgua3Jvd3piZTRjNWtsMg5oLmN5c3BlaDg2MXRjeDIOaC5rNGJrcXF4cDh4emMyDmgubGE4YmdpZ3k5Y21rOAByITExQzI4QXZyU3lsX3F4WkhCOFdJMnlEUWxFTUtZRE5O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4</Pages>
  <Words>837</Words>
  <Characters>4605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Sosa</dc:creator>
  <cp:lastModifiedBy>Usuario</cp:lastModifiedBy>
  <cp:revision>3</cp:revision>
  <cp:lastPrinted>2025-07-07T18:26:00Z</cp:lastPrinted>
  <dcterms:created xsi:type="dcterms:W3CDTF">2025-07-24T17:27:00Z</dcterms:created>
  <dcterms:modified xsi:type="dcterms:W3CDTF">2026-07-28T18:31:00Z</dcterms:modified>
</cp:coreProperties>
</file>